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6FFB5" w14:textId="2F8C316A" w:rsidR="00E522C4" w:rsidRPr="00E522C4" w:rsidRDefault="00E522C4" w:rsidP="00E522C4">
      <w:pPr>
        <w:spacing w:after="0" w:line="276" w:lineRule="auto"/>
        <w:jc w:val="center"/>
        <w:rPr>
          <w:rFonts w:ascii="Times New Roman" w:eastAsia="Calibri" w:hAnsi="Times New Roman" w:cs="Times New Roman"/>
          <w:b/>
          <w:bCs/>
          <w:sz w:val="28"/>
          <w:szCs w:val="28"/>
        </w:rPr>
      </w:pPr>
      <w:r w:rsidRPr="00E522C4">
        <w:rPr>
          <w:rFonts w:ascii="Times New Roman" w:eastAsia="Calibri" w:hAnsi="Times New Roman" w:cs="Times New Roman"/>
          <w:b/>
          <w:bCs/>
          <w:sz w:val="28"/>
          <w:szCs w:val="28"/>
        </w:rPr>
        <w:t>МИНИСТЕРСТВО ПРОСВЕЩЕНИЯ РОССИЙСКОЙ ФЕДЕРАЦИИ</w:t>
      </w:r>
    </w:p>
    <w:p w14:paraId="2F9C6C91" w14:textId="77777777" w:rsidR="00E522C4" w:rsidRPr="00E522C4" w:rsidRDefault="00E522C4" w:rsidP="00E522C4">
      <w:pPr>
        <w:spacing w:after="0" w:line="276" w:lineRule="auto"/>
        <w:jc w:val="center"/>
        <w:rPr>
          <w:rFonts w:ascii="Times New Roman" w:eastAsia="Calibri" w:hAnsi="Times New Roman" w:cs="Times New Roman"/>
          <w:b/>
          <w:bCs/>
          <w:sz w:val="28"/>
          <w:szCs w:val="28"/>
        </w:rPr>
      </w:pPr>
      <w:r w:rsidRPr="00E522C4">
        <w:rPr>
          <w:rFonts w:ascii="Times New Roman" w:eastAsia="Calibri" w:hAnsi="Times New Roman" w:cs="Times New Roman"/>
          <w:b/>
          <w:bCs/>
          <w:sz w:val="28"/>
          <w:szCs w:val="28"/>
        </w:rPr>
        <w:t>Министерство образования Калининградской области Частное</w:t>
      </w:r>
    </w:p>
    <w:p w14:paraId="1EFDB7CA" w14:textId="77777777" w:rsidR="00E522C4" w:rsidRPr="00E522C4" w:rsidRDefault="00E522C4" w:rsidP="00E522C4">
      <w:pPr>
        <w:spacing w:after="0" w:line="276" w:lineRule="auto"/>
        <w:jc w:val="center"/>
        <w:rPr>
          <w:rFonts w:ascii="Times New Roman" w:eastAsia="Calibri" w:hAnsi="Times New Roman" w:cs="Times New Roman"/>
          <w:b/>
          <w:bCs/>
          <w:sz w:val="28"/>
          <w:szCs w:val="28"/>
        </w:rPr>
      </w:pPr>
      <w:r w:rsidRPr="00E522C4">
        <w:rPr>
          <w:rFonts w:ascii="Times New Roman" w:eastAsia="Calibri" w:hAnsi="Times New Roman" w:cs="Times New Roman"/>
          <w:b/>
          <w:bCs/>
          <w:sz w:val="28"/>
          <w:szCs w:val="28"/>
        </w:rPr>
        <w:t>общеобразовательное учреждение «Интерлицей». Частная школа</w:t>
      </w:r>
    </w:p>
    <w:p w14:paraId="339B06B2" w14:textId="77777777" w:rsidR="00E522C4" w:rsidRDefault="00E522C4" w:rsidP="00E522C4">
      <w:pPr>
        <w:spacing w:after="0" w:line="276" w:lineRule="auto"/>
        <w:jc w:val="center"/>
        <w:rPr>
          <w:rFonts w:ascii="Times New Roman" w:eastAsia="Calibri" w:hAnsi="Times New Roman" w:cs="Times New Roman"/>
          <w:b/>
          <w:bCs/>
          <w:sz w:val="28"/>
          <w:szCs w:val="28"/>
        </w:rPr>
      </w:pPr>
    </w:p>
    <w:p w14:paraId="47DBF22A" w14:textId="77777777" w:rsidR="00E522C4" w:rsidRDefault="00E522C4" w:rsidP="00E522C4">
      <w:pPr>
        <w:spacing w:after="0" w:line="276" w:lineRule="auto"/>
        <w:jc w:val="center"/>
        <w:rPr>
          <w:rFonts w:ascii="Times New Roman" w:eastAsia="Calibri" w:hAnsi="Times New Roman" w:cs="Times New Roman"/>
          <w:b/>
          <w:bCs/>
          <w:sz w:val="28"/>
          <w:szCs w:val="28"/>
        </w:rPr>
      </w:pPr>
    </w:p>
    <w:p w14:paraId="0680944E" w14:textId="5D5CB015" w:rsidR="00E522C4" w:rsidRPr="00E522C4" w:rsidRDefault="00E522C4" w:rsidP="00E522C4">
      <w:pPr>
        <w:spacing w:after="0" w:line="276" w:lineRule="auto"/>
        <w:jc w:val="center"/>
        <w:rPr>
          <w:rFonts w:ascii="Times New Roman" w:eastAsia="Calibri" w:hAnsi="Times New Roman" w:cs="Times New Roman"/>
          <w:b/>
          <w:bCs/>
          <w:sz w:val="28"/>
          <w:szCs w:val="28"/>
        </w:rPr>
      </w:pPr>
      <w:r w:rsidRPr="00E522C4">
        <w:rPr>
          <w:rFonts w:ascii="Times New Roman" w:eastAsia="Calibri" w:hAnsi="Times New Roman" w:cs="Times New Roman"/>
          <w:b/>
          <w:bCs/>
          <w:sz w:val="28"/>
          <w:szCs w:val="28"/>
        </w:rPr>
        <w:t>Приложение к ООП НОО</w:t>
      </w:r>
    </w:p>
    <w:p w14:paraId="02554963" w14:textId="0DC63899" w:rsidR="00E816C2" w:rsidRPr="00E816C2" w:rsidRDefault="00E522C4" w:rsidP="00E522C4">
      <w:pPr>
        <w:spacing w:after="0" w:line="276" w:lineRule="auto"/>
        <w:jc w:val="center"/>
        <w:rPr>
          <w:rFonts w:ascii="Calibri" w:eastAsia="Calibri" w:hAnsi="Calibri" w:cs="Times New Roman"/>
        </w:rPr>
      </w:pPr>
      <w:r w:rsidRPr="00E522C4">
        <w:rPr>
          <w:rFonts w:ascii="Times New Roman" w:eastAsia="Calibri" w:hAnsi="Times New Roman" w:cs="Times New Roman"/>
          <w:b/>
          <w:bCs/>
          <w:sz w:val="28"/>
          <w:szCs w:val="28"/>
        </w:rPr>
        <w:t>(в соответствии с ФГОС ООО)</w:t>
      </w:r>
    </w:p>
    <w:p w14:paraId="1CED0C92" w14:textId="77777777" w:rsidR="00E816C2" w:rsidRPr="00E816C2" w:rsidRDefault="00E816C2" w:rsidP="00E816C2">
      <w:pPr>
        <w:spacing w:after="0" w:line="276" w:lineRule="auto"/>
        <w:jc w:val="center"/>
        <w:rPr>
          <w:rFonts w:ascii="Calibri" w:eastAsia="Calibri" w:hAnsi="Calibri" w:cs="Times New Roman"/>
        </w:rPr>
      </w:pPr>
    </w:p>
    <w:p w14:paraId="4D07F9F5" w14:textId="77777777" w:rsidR="00E816C2" w:rsidRPr="00E816C2" w:rsidRDefault="00E816C2" w:rsidP="00E816C2">
      <w:pPr>
        <w:spacing w:after="0" w:line="276" w:lineRule="auto"/>
        <w:jc w:val="center"/>
        <w:rPr>
          <w:rFonts w:ascii="Calibri" w:eastAsia="Calibri" w:hAnsi="Calibri" w:cs="Times New Roman"/>
        </w:rPr>
      </w:pPr>
    </w:p>
    <w:p w14:paraId="460D1055" w14:textId="31814501" w:rsidR="00E816C2" w:rsidRPr="00E816C2" w:rsidRDefault="00E816C2" w:rsidP="00E816C2">
      <w:pPr>
        <w:spacing w:after="0" w:line="276" w:lineRule="auto"/>
        <w:jc w:val="center"/>
        <w:rPr>
          <w:rFonts w:ascii="Calibri" w:eastAsia="Calibri" w:hAnsi="Calibri" w:cs="Times New Roman"/>
        </w:rPr>
      </w:pPr>
    </w:p>
    <w:p w14:paraId="7E386F08" w14:textId="77777777" w:rsidR="00E816C2" w:rsidRPr="00E816C2" w:rsidRDefault="00E816C2" w:rsidP="00E816C2">
      <w:pPr>
        <w:spacing w:after="0" w:line="276" w:lineRule="auto"/>
        <w:jc w:val="right"/>
        <w:rPr>
          <w:rFonts w:ascii="Calibri" w:eastAsia="Calibri" w:hAnsi="Calibri" w:cs="Times New Roman"/>
        </w:rPr>
      </w:pPr>
    </w:p>
    <w:p w14:paraId="56088429" w14:textId="3002AC96" w:rsidR="00E816C2" w:rsidRPr="00E816C2" w:rsidRDefault="00E816C2" w:rsidP="00E816C2">
      <w:pPr>
        <w:spacing w:after="0" w:line="276" w:lineRule="auto"/>
        <w:jc w:val="center"/>
        <w:rPr>
          <w:rFonts w:ascii="Calibri" w:eastAsia="Calibri" w:hAnsi="Calibri" w:cs="Times New Roman"/>
        </w:rPr>
      </w:pPr>
    </w:p>
    <w:p w14:paraId="1FC2F549" w14:textId="77777777" w:rsidR="00E816C2" w:rsidRPr="00E816C2" w:rsidRDefault="00E816C2" w:rsidP="00E816C2">
      <w:pPr>
        <w:spacing w:after="0" w:line="240" w:lineRule="auto"/>
        <w:jc w:val="center"/>
        <w:rPr>
          <w:rFonts w:ascii="Calibri" w:eastAsia="Calibri" w:hAnsi="Calibri" w:cs="SimSun"/>
        </w:rPr>
      </w:pPr>
    </w:p>
    <w:p w14:paraId="1548A393" w14:textId="1E41CA48" w:rsidR="00E816C2" w:rsidRPr="00E816C2" w:rsidRDefault="00E816C2" w:rsidP="00E816C2">
      <w:pPr>
        <w:spacing w:after="0" w:line="240" w:lineRule="auto"/>
        <w:rPr>
          <w:rFonts w:ascii="Times New Roman" w:eastAsia="Calibri" w:hAnsi="Times New Roman" w:cs="Times New Roman"/>
          <w:b/>
          <w:sz w:val="28"/>
          <w:szCs w:val="28"/>
        </w:rPr>
      </w:pPr>
    </w:p>
    <w:p w14:paraId="1EB7FEC5" w14:textId="77777777" w:rsidR="00E816C2" w:rsidRPr="00E816C2" w:rsidRDefault="00E816C2" w:rsidP="00E816C2">
      <w:pPr>
        <w:spacing w:after="0" w:line="240" w:lineRule="auto"/>
        <w:jc w:val="center"/>
        <w:rPr>
          <w:rFonts w:ascii="Times New Roman" w:eastAsia="Calibri" w:hAnsi="Times New Roman" w:cs="Times New Roman"/>
          <w:b/>
          <w:sz w:val="28"/>
          <w:szCs w:val="28"/>
        </w:rPr>
      </w:pPr>
    </w:p>
    <w:p w14:paraId="13B5802B" w14:textId="25568459" w:rsidR="00E816C2" w:rsidRPr="00E816C2" w:rsidRDefault="00E816C2" w:rsidP="00E816C2">
      <w:pPr>
        <w:spacing w:after="0" w:line="240" w:lineRule="auto"/>
        <w:jc w:val="center"/>
        <w:rPr>
          <w:rFonts w:ascii="Times New Roman" w:eastAsia="Calibri" w:hAnsi="Times New Roman" w:cs="Times New Roman"/>
          <w:b/>
          <w:sz w:val="28"/>
          <w:szCs w:val="28"/>
        </w:rPr>
      </w:pPr>
    </w:p>
    <w:p w14:paraId="3502B8BB" w14:textId="41BD8F49" w:rsidR="00E816C2" w:rsidRPr="00E816C2" w:rsidRDefault="00E816C2" w:rsidP="00E816C2">
      <w:pPr>
        <w:spacing w:after="0" w:line="240" w:lineRule="auto"/>
        <w:jc w:val="center"/>
        <w:rPr>
          <w:rFonts w:ascii="Times New Roman" w:eastAsia="Calibri" w:hAnsi="Times New Roman" w:cs="Times New Roman"/>
          <w:b/>
          <w:sz w:val="28"/>
          <w:szCs w:val="28"/>
        </w:rPr>
      </w:pPr>
    </w:p>
    <w:p w14:paraId="44759FDF" w14:textId="41443E50" w:rsidR="00E816C2" w:rsidRPr="00E816C2" w:rsidRDefault="00E816C2" w:rsidP="00E816C2">
      <w:pPr>
        <w:spacing w:after="0" w:line="240" w:lineRule="auto"/>
        <w:jc w:val="center"/>
        <w:rPr>
          <w:rFonts w:ascii="Times New Roman" w:eastAsia="Calibri" w:hAnsi="Times New Roman" w:cs="Times New Roman"/>
          <w:b/>
          <w:sz w:val="28"/>
          <w:szCs w:val="28"/>
        </w:rPr>
      </w:pPr>
      <w:r w:rsidRPr="00E816C2">
        <w:rPr>
          <w:rFonts w:ascii="Times New Roman" w:eastAsia="Calibri" w:hAnsi="Times New Roman" w:cs="Times New Roman"/>
          <w:b/>
          <w:sz w:val="28"/>
          <w:szCs w:val="28"/>
        </w:rPr>
        <w:t>РАБОЧАЯ ПРОГРАММА</w:t>
      </w:r>
    </w:p>
    <w:p w14:paraId="6F8301DB" w14:textId="3915FB46" w:rsidR="00E816C2" w:rsidRPr="00E816C2" w:rsidRDefault="00E816C2" w:rsidP="00E816C2">
      <w:pPr>
        <w:spacing w:after="0" w:line="240" w:lineRule="auto"/>
        <w:jc w:val="center"/>
        <w:rPr>
          <w:rFonts w:ascii="Times New Roman" w:eastAsia="Calibri" w:hAnsi="Times New Roman" w:cs="Times New Roman"/>
          <w:b/>
          <w:sz w:val="40"/>
          <w:szCs w:val="40"/>
        </w:rPr>
      </w:pPr>
      <w:r w:rsidRPr="00E816C2">
        <w:rPr>
          <w:rFonts w:ascii="Times New Roman" w:eastAsia="Calibri" w:hAnsi="Times New Roman" w:cs="Times New Roman"/>
          <w:b/>
          <w:sz w:val="40"/>
          <w:szCs w:val="40"/>
        </w:rPr>
        <w:t xml:space="preserve">по </w:t>
      </w:r>
      <w:r w:rsidR="003D04DE">
        <w:rPr>
          <w:rFonts w:ascii="Times New Roman" w:eastAsia="Calibri" w:hAnsi="Times New Roman" w:cs="Times New Roman"/>
          <w:b/>
          <w:sz w:val="40"/>
          <w:szCs w:val="40"/>
        </w:rPr>
        <w:t>ОРКСЭ (</w:t>
      </w:r>
      <w:r>
        <w:rPr>
          <w:rFonts w:ascii="Times New Roman" w:eastAsia="Calibri" w:hAnsi="Times New Roman" w:cs="Times New Roman"/>
          <w:b/>
          <w:sz w:val="40"/>
          <w:szCs w:val="40"/>
        </w:rPr>
        <w:t>модуль «Основы светской этики»)</w:t>
      </w:r>
    </w:p>
    <w:p w14:paraId="0FEB1237" w14:textId="26E2B251" w:rsidR="00E816C2" w:rsidRPr="00E816C2" w:rsidRDefault="00E816C2" w:rsidP="00E816C2">
      <w:pPr>
        <w:spacing w:after="0" w:line="240" w:lineRule="auto"/>
        <w:jc w:val="center"/>
        <w:rPr>
          <w:rFonts w:ascii="Times New Roman" w:eastAsia="Calibri" w:hAnsi="Times New Roman" w:cs="Times New Roman"/>
          <w:sz w:val="28"/>
          <w:szCs w:val="28"/>
        </w:rPr>
      </w:pPr>
      <w:r w:rsidRPr="00E816C2">
        <w:rPr>
          <w:rFonts w:ascii="Times New Roman" w:eastAsia="Calibri" w:hAnsi="Times New Roman" w:cs="Times New Roman"/>
          <w:sz w:val="28"/>
          <w:szCs w:val="28"/>
        </w:rPr>
        <w:t>ДЛЯ 4 КЛАССА</w:t>
      </w:r>
    </w:p>
    <w:p w14:paraId="0AB96262" w14:textId="70A0BB07" w:rsidR="00E816C2" w:rsidRPr="00E816C2" w:rsidRDefault="00E816C2" w:rsidP="00E816C2">
      <w:pPr>
        <w:spacing w:after="0" w:line="240" w:lineRule="auto"/>
        <w:jc w:val="center"/>
        <w:rPr>
          <w:rFonts w:ascii="Calibri" w:eastAsia="Calibri" w:hAnsi="Calibri" w:cs="SimSun"/>
        </w:rPr>
      </w:pPr>
    </w:p>
    <w:p w14:paraId="04FFF3F1" w14:textId="1A9CF134" w:rsidR="00E816C2" w:rsidRPr="00E816C2" w:rsidRDefault="00E816C2" w:rsidP="00E816C2">
      <w:pPr>
        <w:spacing w:after="0" w:line="240" w:lineRule="auto"/>
        <w:rPr>
          <w:rFonts w:ascii="Calibri" w:eastAsia="Calibri" w:hAnsi="Calibri" w:cs="SimSun"/>
        </w:rPr>
      </w:pPr>
    </w:p>
    <w:p w14:paraId="6A3E09B7" w14:textId="2F47D293" w:rsidR="00E816C2" w:rsidRPr="00E816C2" w:rsidRDefault="00E816C2" w:rsidP="00E816C2">
      <w:pPr>
        <w:spacing w:after="0" w:line="240" w:lineRule="auto"/>
        <w:jc w:val="center"/>
        <w:rPr>
          <w:rFonts w:ascii="Calibri" w:eastAsia="Calibri" w:hAnsi="Calibri" w:cs="SimSun"/>
        </w:rPr>
      </w:pPr>
    </w:p>
    <w:p w14:paraId="69078EEA" w14:textId="0243CD3E" w:rsidR="00E816C2" w:rsidRPr="00E816C2" w:rsidRDefault="00E816C2" w:rsidP="00E816C2">
      <w:pPr>
        <w:spacing w:after="0" w:line="240" w:lineRule="auto"/>
        <w:rPr>
          <w:rFonts w:ascii="Calibri" w:eastAsia="Calibri" w:hAnsi="Calibri" w:cs="SimSun"/>
        </w:rPr>
      </w:pPr>
    </w:p>
    <w:p w14:paraId="62029440" w14:textId="7CC7C556" w:rsidR="00E816C2" w:rsidRPr="00E816C2" w:rsidRDefault="00E816C2" w:rsidP="00E816C2">
      <w:pPr>
        <w:spacing w:after="0" w:line="240" w:lineRule="auto"/>
        <w:jc w:val="center"/>
        <w:rPr>
          <w:rFonts w:ascii="Calibri" w:eastAsia="Calibri" w:hAnsi="Calibri" w:cs="SimSun"/>
        </w:rPr>
      </w:pPr>
    </w:p>
    <w:tbl>
      <w:tblPr>
        <w:tblpPr w:leftFromText="180" w:rightFromText="180" w:vertAnchor="text" w:horzAnchor="margin" w:tblpXSpec="right" w:tblpYSpec="center"/>
        <w:tblW w:w="0" w:type="auto"/>
        <w:tblLook w:val="04A0" w:firstRow="1" w:lastRow="0" w:firstColumn="1" w:lastColumn="0" w:noHBand="0" w:noVBand="1"/>
      </w:tblPr>
      <w:tblGrid>
        <w:gridCol w:w="2428"/>
      </w:tblGrid>
      <w:tr w:rsidR="00E816C2" w:rsidRPr="00E816C2" w14:paraId="69F36C5A" w14:textId="77777777" w:rsidTr="00440D47">
        <w:trPr>
          <w:trHeight w:val="567"/>
        </w:trPr>
        <w:tc>
          <w:tcPr>
            <w:tcW w:w="0" w:type="auto"/>
          </w:tcPr>
          <w:p w14:paraId="17FE5503" w14:textId="598F6ABB" w:rsidR="00E816C2" w:rsidRPr="00E816C2" w:rsidRDefault="00E522C4" w:rsidP="00E816C2">
            <w:pPr>
              <w:spacing w:after="200"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Автор </w:t>
            </w:r>
            <w:r w:rsidR="00E816C2" w:rsidRPr="00E816C2">
              <w:rPr>
                <w:rFonts w:ascii="Times New Roman" w:eastAsia="Calibri" w:hAnsi="Times New Roman" w:cs="Times New Roman"/>
                <w:sz w:val="24"/>
                <w:szCs w:val="24"/>
                <w:lang w:eastAsia="ru-RU"/>
              </w:rPr>
              <w:t>Семёнова О.А.</w:t>
            </w:r>
          </w:p>
          <w:p w14:paraId="13100DF0" w14:textId="77777777" w:rsidR="00E816C2" w:rsidRPr="00E816C2" w:rsidRDefault="00E816C2" w:rsidP="00E816C2">
            <w:pPr>
              <w:spacing w:after="200" w:line="276" w:lineRule="auto"/>
              <w:rPr>
                <w:rFonts w:ascii="Calibri" w:eastAsia="Calibri" w:hAnsi="Calibri" w:cs="SimSun"/>
                <w:sz w:val="20"/>
                <w:szCs w:val="20"/>
                <w:lang w:eastAsia="ru-RU"/>
              </w:rPr>
            </w:pPr>
          </w:p>
        </w:tc>
      </w:tr>
    </w:tbl>
    <w:p w14:paraId="3A90B36E" w14:textId="0BC40369" w:rsidR="00E816C2" w:rsidRPr="00E816C2" w:rsidRDefault="00E816C2" w:rsidP="00E816C2">
      <w:pPr>
        <w:spacing w:after="0" w:line="240" w:lineRule="auto"/>
        <w:jc w:val="center"/>
        <w:rPr>
          <w:rFonts w:ascii="Calibri" w:eastAsia="Calibri" w:hAnsi="Calibri" w:cs="SimSun"/>
        </w:rPr>
      </w:pPr>
    </w:p>
    <w:p w14:paraId="5C404AAA" w14:textId="3F70334D" w:rsidR="00E816C2" w:rsidRPr="00E816C2" w:rsidRDefault="00E816C2" w:rsidP="00E816C2">
      <w:pPr>
        <w:spacing w:after="0" w:line="240" w:lineRule="auto"/>
        <w:jc w:val="center"/>
        <w:rPr>
          <w:rFonts w:ascii="Calibri" w:eastAsia="Calibri" w:hAnsi="Calibri" w:cs="SimSun"/>
        </w:rPr>
      </w:pPr>
    </w:p>
    <w:p w14:paraId="297D5571" w14:textId="49631422" w:rsidR="00E816C2" w:rsidRPr="00E816C2" w:rsidRDefault="00E816C2" w:rsidP="00E816C2">
      <w:pPr>
        <w:spacing w:after="0" w:line="240" w:lineRule="auto"/>
        <w:jc w:val="center"/>
        <w:rPr>
          <w:rFonts w:ascii="Calibri" w:eastAsia="Calibri" w:hAnsi="Calibri" w:cs="SimSun"/>
        </w:rPr>
      </w:pPr>
    </w:p>
    <w:p w14:paraId="4843A94A" w14:textId="4F660394" w:rsidR="00E816C2" w:rsidRDefault="00E816C2" w:rsidP="00E816C2">
      <w:pPr>
        <w:spacing w:after="0" w:line="240" w:lineRule="auto"/>
        <w:jc w:val="center"/>
        <w:rPr>
          <w:rFonts w:ascii="Calibri" w:eastAsia="Calibri" w:hAnsi="Calibri" w:cs="SimSun"/>
        </w:rPr>
      </w:pPr>
    </w:p>
    <w:p w14:paraId="03C27040" w14:textId="17A42C8B" w:rsidR="00E522C4" w:rsidRDefault="00E522C4" w:rsidP="00E816C2">
      <w:pPr>
        <w:spacing w:after="0" w:line="240" w:lineRule="auto"/>
        <w:jc w:val="center"/>
        <w:rPr>
          <w:rFonts w:ascii="Calibri" w:eastAsia="Calibri" w:hAnsi="Calibri" w:cs="SimSun"/>
        </w:rPr>
      </w:pPr>
      <w:r>
        <w:rPr>
          <w:noProof/>
        </w:rPr>
        <w:drawing>
          <wp:anchor distT="0" distB="0" distL="114300" distR="114300" simplePos="0" relativeHeight="251658240" behindDoc="0" locked="0" layoutInCell="1" allowOverlap="1" wp14:anchorId="6F632082" wp14:editId="6E796148">
            <wp:simplePos x="0" y="0"/>
            <wp:positionH relativeFrom="margin">
              <wp:posOffset>2604134</wp:posOffset>
            </wp:positionH>
            <wp:positionV relativeFrom="paragraph">
              <wp:posOffset>10161</wp:posOffset>
            </wp:positionV>
            <wp:extent cx="1846230" cy="1846230"/>
            <wp:effectExtent l="95250" t="0" r="590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58036">
                      <a:off x="0" y="0"/>
                      <a:ext cx="1846230" cy="184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E4625" w14:textId="259244E6" w:rsidR="00E522C4" w:rsidRPr="00E816C2" w:rsidRDefault="00E522C4" w:rsidP="00E816C2">
      <w:pPr>
        <w:spacing w:after="0" w:line="240" w:lineRule="auto"/>
        <w:jc w:val="center"/>
        <w:rPr>
          <w:rFonts w:ascii="Calibri" w:eastAsia="Calibri" w:hAnsi="Calibri" w:cs="SimSun"/>
        </w:rPr>
      </w:pPr>
    </w:p>
    <w:p w14:paraId="66C26288" w14:textId="77777777" w:rsidR="00E816C2" w:rsidRPr="00E816C2" w:rsidRDefault="00E816C2" w:rsidP="00E816C2">
      <w:pPr>
        <w:spacing w:after="0" w:line="240" w:lineRule="auto"/>
        <w:jc w:val="center"/>
        <w:rPr>
          <w:rFonts w:ascii="Calibri" w:eastAsia="Calibri" w:hAnsi="Calibri" w:cs="SimSun"/>
        </w:rPr>
      </w:pPr>
    </w:p>
    <w:p w14:paraId="4A4AF5C4" w14:textId="77777777" w:rsidR="00E816C2" w:rsidRPr="00E816C2" w:rsidRDefault="00E816C2" w:rsidP="00E816C2">
      <w:pPr>
        <w:spacing w:after="0" w:line="240" w:lineRule="auto"/>
        <w:jc w:val="center"/>
        <w:rPr>
          <w:rFonts w:ascii="Calibri" w:eastAsia="Calibri" w:hAnsi="Calibri" w:cs="SimSun"/>
        </w:rPr>
      </w:pPr>
    </w:p>
    <w:p w14:paraId="4A2BEEDB" w14:textId="77777777" w:rsidR="00E522C4" w:rsidRDefault="00E522C4" w:rsidP="00E522C4">
      <w:pPr>
        <w:spacing w:after="0" w:line="240" w:lineRule="auto"/>
        <w:jc w:val="right"/>
      </w:pPr>
      <w:r>
        <w:t xml:space="preserve">Утверждена на заседании педагогического совета, </w:t>
      </w:r>
    </w:p>
    <w:p w14:paraId="38C32B6F" w14:textId="1A81801E" w:rsidR="00E816C2" w:rsidRDefault="00E522C4" w:rsidP="00E522C4">
      <w:pPr>
        <w:spacing w:after="0" w:line="240" w:lineRule="auto"/>
        <w:jc w:val="right"/>
      </w:pPr>
      <w:r>
        <w:t>протокол № 1 от 28.08.2020 года</w:t>
      </w:r>
    </w:p>
    <w:p w14:paraId="03D42FF4" w14:textId="0F9BA759" w:rsidR="00E522C4" w:rsidRDefault="00E522C4" w:rsidP="00E816C2">
      <w:pPr>
        <w:spacing w:after="0" w:line="240" w:lineRule="auto"/>
        <w:jc w:val="center"/>
      </w:pPr>
    </w:p>
    <w:p w14:paraId="616FA825" w14:textId="139270BB" w:rsidR="00E522C4" w:rsidRDefault="00E522C4" w:rsidP="00E816C2">
      <w:pPr>
        <w:spacing w:after="0" w:line="240" w:lineRule="auto"/>
        <w:jc w:val="center"/>
      </w:pPr>
    </w:p>
    <w:p w14:paraId="73FB6EE0" w14:textId="0FD98961" w:rsidR="00E522C4" w:rsidRDefault="00E522C4" w:rsidP="00E816C2">
      <w:pPr>
        <w:spacing w:after="0" w:line="240" w:lineRule="auto"/>
        <w:jc w:val="center"/>
      </w:pPr>
    </w:p>
    <w:p w14:paraId="27780769" w14:textId="77777777" w:rsidR="00E522C4" w:rsidRPr="00E816C2" w:rsidRDefault="00E522C4" w:rsidP="00E816C2">
      <w:pPr>
        <w:spacing w:after="0" w:line="240" w:lineRule="auto"/>
        <w:jc w:val="center"/>
        <w:rPr>
          <w:rFonts w:ascii="Calibri" w:eastAsia="Calibri" w:hAnsi="Calibri" w:cs="SimSun"/>
        </w:rPr>
      </w:pPr>
    </w:p>
    <w:p w14:paraId="326602E3" w14:textId="77777777" w:rsidR="00E816C2" w:rsidRPr="00E816C2" w:rsidRDefault="00E816C2" w:rsidP="00E816C2">
      <w:pPr>
        <w:spacing w:after="0" w:line="240" w:lineRule="auto"/>
        <w:jc w:val="center"/>
        <w:rPr>
          <w:rFonts w:ascii="Calibri" w:eastAsia="Calibri" w:hAnsi="Calibri" w:cs="SimSun"/>
        </w:rPr>
      </w:pPr>
    </w:p>
    <w:p w14:paraId="0E8995D6" w14:textId="77777777" w:rsidR="00E816C2" w:rsidRPr="00E816C2" w:rsidRDefault="00E816C2" w:rsidP="00E816C2">
      <w:pPr>
        <w:spacing w:after="0" w:line="240" w:lineRule="auto"/>
        <w:rPr>
          <w:rFonts w:ascii="Calibri" w:eastAsia="Calibri" w:hAnsi="Calibri" w:cs="SimSun"/>
        </w:rPr>
      </w:pPr>
    </w:p>
    <w:p w14:paraId="4F45DE46" w14:textId="77777777" w:rsidR="00E816C2" w:rsidRPr="00E816C2" w:rsidRDefault="00E816C2" w:rsidP="00E816C2">
      <w:pPr>
        <w:spacing w:after="0" w:line="240" w:lineRule="auto"/>
        <w:jc w:val="center"/>
        <w:rPr>
          <w:rFonts w:ascii="Calibri" w:eastAsia="Calibri" w:hAnsi="Calibri" w:cs="SimSun"/>
        </w:rPr>
      </w:pPr>
    </w:p>
    <w:p w14:paraId="466D11B9" w14:textId="77777777" w:rsidR="00E816C2" w:rsidRDefault="00E816C2" w:rsidP="00E816C2">
      <w:pPr>
        <w:spacing w:after="0" w:line="240" w:lineRule="auto"/>
        <w:jc w:val="center"/>
        <w:rPr>
          <w:rFonts w:ascii="Calibri" w:eastAsia="Calibri" w:hAnsi="Calibri" w:cs="SimSun"/>
        </w:rPr>
      </w:pPr>
    </w:p>
    <w:p w14:paraId="614DCE6E" w14:textId="77777777" w:rsidR="00E816C2" w:rsidRDefault="00E816C2" w:rsidP="00E816C2">
      <w:pPr>
        <w:spacing w:after="0" w:line="240" w:lineRule="auto"/>
        <w:jc w:val="center"/>
        <w:rPr>
          <w:rFonts w:ascii="Calibri" w:eastAsia="Calibri" w:hAnsi="Calibri" w:cs="SimSun"/>
        </w:rPr>
      </w:pPr>
    </w:p>
    <w:p w14:paraId="00F54534" w14:textId="77777777" w:rsidR="00E816C2" w:rsidRPr="00E816C2" w:rsidRDefault="00E816C2" w:rsidP="00E816C2">
      <w:pPr>
        <w:spacing w:after="0" w:line="240" w:lineRule="auto"/>
        <w:jc w:val="center"/>
        <w:rPr>
          <w:rFonts w:ascii="Calibri" w:eastAsia="Calibri" w:hAnsi="Calibri" w:cs="SimSun"/>
        </w:rPr>
      </w:pPr>
    </w:p>
    <w:p w14:paraId="5C6C9D4D" w14:textId="77777777" w:rsidR="00E816C2" w:rsidRPr="00E816C2" w:rsidRDefault="00E816C2" w:rsidP="00E816C2">
      <w:pPr>
        <w:spacing w:after="0" w:line="240" w:lineRule="auto"/>
        <w:jc w:val="center"/>
        <w:rPr>
          <w:rFonts w:ascii="Calibri" w:eastAsia="Calibri" w:hAnsi="Calibri" w:cs="SimSun"/>
        </w:rPr>
      </w:pPr>
    </w:p>
    <w:p w14:paraId="6B3F49AA" w14:textId="77777777" w:rsidR="00E522C4" w:rsidRDefault="00E522C4" w:rsidP="00E522C4">
      <w:pPr>
        <w:autoSpaceDE w:val="0"/>
        <w:autoSpaceDN w:val="0"/>
        <w:adjustRightInd w:val="0"/>
        <w:spacing w:after="0"/>
        <w:rPr>
          <w:rFonts w:ascii="Times New Roman" w:hAnsi="Times New Roman"/>
          <w:b/>
          <w:bCs/>
          <w:sz w:val="28"/>
          <w:szCs w:val="28"/>
        </w:rPr>
      </w:pPr>
    </w:p>
    <w:p w14:paraId="6655F06B" w14:textId="77777777" w:rsidR="00E816C2" w:rsidRPr="00D76FB0" w:rsidRDefault="00E816C2" w:rsidP="00E816C2">
      <w:pPr>
        <w:spacing w:after="0" w:line="240" w:lineRule="auto"/>
        <w:ind w:hanging="851"/>
        <w:jc w:val="center"/>
        <w:rPr>
          <w:rFonts w:ascii="Times New Roman" w:eastAsia="Times New Roman" w:hAnsi="Times New Roman" w:cs="Times New Roman"/>
          <w:b/>
          <w:sz w:val="24"/>
          <w:szCs w:val="24"/>
          <w:lang w:eastAsia="ru-RU"/>
        </w:rPr>
      </w:pPr>
      <w:r w:rsidRPr="00D76FB0">
        <w:rPr>
          <w:rFonts w:ascii="Times New Roman" w:eastAsia="Times New Roman" w:hAnsi="Times New Roman" w:cs="Times New Roman"/>
          <w:b/>
          <w:sz w:val="24"/>
          <w:szCs w:val="24"/>
          <w:lang w:eastAsia="ru-RU"/>
        </w:rPr>
        <w:lastRenderedPageBreak/>
        <w:t>Пояснительная записка</w:t>
      </w:r>
    </w:p>
    <w:p w14:paraId="09F52299" w14:textId="77777777" w:rsidR="00E816C2" w:rsidRPr="00D76FB0" w:rsidRDefault="00E816C2" w:rsidP="00E816C2">
      <w:pPr>
        <w:spacing w:after="0" w:line="240" w:lineRule="auto"/>
        <w:ind w:hanging="851"/>
        <w:jc w:val="center"/>
        <w:rPr>
          <w:rFonts w:ascii="Times New Roman" w:eastAsia="Times New Roman" w:hAnsi="Times New Roman" w:cs="Times New Roman"/>
          <w:b/>
          <w:sz w:val="24"/>
          <w:szCs w:val="24"/>
          <w:lang w:eastAsia="ru-RU"/>
        </w:rPr>
      </w:pPr>
    </w:p>
    <w:p w14:paraId="1C3D0660" w14:textId="096CBB1A" w:rsidR="00E816C2" w:rsidRPr="00E522C4" w:rsidRDefault="00E816C2" w:rsidP="00E816C2">
      <w:pPr>
        <w:spacing w:line="240" w:lineRule="auto"/>
        <w:ind w:firstLine="708"/>
        <w:jc w:val="both"/>
        <w:rPr>
          <w:rFonts w:ascii="Times New Roman" w:hAnsi="Times New Roman" w:cs="Times New Roman"/>
          <w:sz w:val="24"/>
          <w:szCs w:val="24"/>
        </w:rPr>
      </w:pPr>
      <w:r w:rsidRPr="00D76FB0">
        <w:rPr>
          <w:rFonts w:ascii="Times New Roman" w:eastAsia="Times New Roman" w:hAnsi="Times New Roman" w:cs="Times New Roman"/>
          <w:sz w:val="24"/>
          <w:szCs w:val="24"/>
          <w:lang w:eastAsia="ru-RU"/>
        </w:rPr>
        <w:t xml:space="preserve"> Рабочая программа составлена </w:t>
      </w:r>
      <w:r w:rsidRPr="00D76FB0">
        <w:rPr>
          <w:rFonts w:ascii="Times New Roman" w:hAnsi="Times New Roman" w:cs="Times New Roman"/>
          <w:sz w:val="24"/>
          <w:szCs w:val="24"/>
        </w:rPr>
        <w:t>на основе программы А. Я. Данилюк «Основы религиозных культур и светской этики».: Москва., 2010 г в соответствии с требованиями федерального компонента государственного стандарта начального образования, федерального и регионального базисных учебных планов</w:t>
      </w:r>
      <w:r w:rsidR="00E522C4" w:rsidRPr="00E522C4">
        <w:rPr>
          <w:rFonts w:ascii="Times New Roman" w:hAnsi="Times New Roman" w:cs="Times New Roman"/>
          <w:sz w:val="24"/>
          <w:szCs w:val="24"/>
        </w:rPr>
        <w:t>.</w:t>
      </w:r>
    </w:p>
    <w:p w14:paraId="6C2A4C97" w14:textId="77777777" w:rsidR="00E816C2" w:rsidRPr="001C6A2E" w:rsidRDefault="00E816C2" w:rsidP="00E816C2">
      <w:pPr>
        <w:spacing w:line="240" w:lineRule="auto"/>
        <w:ind w:firstLine="708"/>
        <w:jc w:val="both"/>
        <w:rPr>
          <w:rFonts w:ascii="Times New Roman" w:hAnsi="Times New Roman" w:cs="Times New Roman"/>
          <w:b/>
          <w:sz w:val="24"/>
          <w:szCs w:val="24"/>
        </w:rPr>
      </w:pPr>
      <w:r w:rsidRPr="001C6A2E">
        <w:rPr>
          <w:rFonts w:ascii="Times New Roman" w:hAnsi="Times New Roman" w:cs="Times New Roman"/>
          <w:b/>
          <w:sz w:val="24"/>
          <w:szCs w:val="24"/>
        </w:rPr>
        <w:t>Учебно- методический комплекс</w:t>
      </w:r>
    </w:p>
    <w:p w14:paraId="2DC93425" w14:textId="77777777" w:rsidR="00E816C2" w:rsidRDefault="00E816C2" w:rsidP="00E816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Шемшурина А. И.  «Основы светской этики» Москва Просвещение 2017</w:t>
      </w:r>
    </w:p>
    <w:p w14:paraId="1AE22983" w14:textId="77777777" w:rsidR="00E816C2" w:rsidRPr="00C831A3" w:rsidRDefault="00E816C2" w:rsidP="00E816C2">
      <w:pPr>
        <w:spacing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Электронное приложение к учебнику «Основы светской этики» </w:t>
      </w:r>
      <w:r>
        <w:rPr>
          <w:rFonts w:ascii="Times New Roman" w:hAnsi="Times New Roman" w:cs="Times New Roman"/>
          <w:sz w:val="24"/>
          <w:szCs w:val="24"/>
          <w:lang w:val="en-US"/>
        </w:rPr>
        <w:t>CD</w:t>
      </w:r>
      <w:r w:rsidRPr="00C831A3">
        <w:rPr>
          <w:rFonts w:ascii="Times New Roman" w:hAnsi="Times New Roman" w:cs="Times New Roman"/>
          <w:sz w:val="24"/>
          <w:szCs w:val="24"/>
        </w:rPr>
        <w:t>-</w:t>
      </w:r>
      <w:r>
        <w:rPr>
          <w:rFonts w:ascii="Times New Roman" w:hAnsi="Times New Roman" w:cs="Times New Roman"/>
          <w:sz w:val="24"/>
          <w:szCs w:val="24"/>
          <w:lang w:val="en-US"/>
        </w:rPr>
        <w:t>RM</w:t>
      </w:r>
    </w:p>
    <w:p w14:paraId="715F57A9" w14:textId="77777777" w:rsidR="00E816C2" w:rsidRPr="00D76FB0" w:rsidRDefault="00E816C2" w:rsidP="00E816C2">
      <w:pPr>
        <w:spacing w:after="0" w:line="240" w:lineRule="auto"/>
        <w:ind w:firstLine="709"/>
        <w:jc w:val="both"/>
        <w:rPr>
          <w:rFonts w:ascii="Times New Roman" w:hAnsi="Times New Roman" w:cs="Times New Roman"/>
          <w:sz w:val="24"/>
          <w:szCs w:val="24"/>
        </w:rPr>
      </w:pPr>
      <w:r w:rsidRPr="00D76FB0">
        <w:rPr>
          <w:rFonts w:ascii="Times New Roman" w:hAnsi="Times New Roman" w:cs="Times New Roman"/>
          <w:sz w:val="24"/>
          <w:szCs w:val="24"/>
        </w:rPr>
        <w:t xml:space="preserve"> </w:t>
      </w:r>
    </w:p>
    <w:p w14:paraId="71B2DCC3" w14:textId="77777777" w:rsidR="00E816C2" w:rsidRDefault="00E816C2" w:rsidP="00E816C2">
      <w:pPr>
        <w:spacing w:after="0" w:line="240" w:lineRule="auto"/>
        <w:ind w:firstLine="709"/>
        <w:jc w:val="both"/>
        <w:rPr>
          <w:rFonts w:ascii="Times New Roman" w:hAnsi="Times New Roman" w:cs="Times New Roman"/>
          <w:sz w:val="24"/>
          <w:szCs w:val="24"/>
        </w:rPr>
      </w:pPr>
      <w:r w:rsidRPr="00B87132">
        <w:rPr>
          <w:rFonts w:ascii="Times New Roman" w:eastAsia="Times New Roman" w:hAnsi="Times New Roman" w:cs="Times New Roman"/>
          <w:b/>
          <w:sz w:val="24"/>
          <w:szCs w:val="24"/>
          <w:lang w:eastAsia="ru-RU"/>
        </w:rPr>
        <w:t>Срок реализации программы:</w:t>
      </w:r>
      <w:r w:rsidRPr="00D76FB0">
        <w:rPr>
          <w:rFonts w:ascii="Times New Roman" w:eastAsia="Times New Roman" w:hAnsi="Times New Roman" w:cs="Times New Roman"/>
          <w:sz w:val="24"/>
          <w:szCs w:val="24"/>
          <w:lang w:eastAsia="ru-RU"/>
        </w:rPr>
        <w:t xml:space="preserve"> рабочая</w:t>
      </w:r>
      <w:r w:rsidRPr="00D76FB0">
        <w:rPr>
          <w:rFonts w:ascii="Times New Roman" w:hAnsi="Times New Roman" w:cs="Times New Roman"/>
          <w:sz w:val="24"/>
          <w:szCs w:val="24"/>
        </w:rPr>
        <w:t xml:space="preserve"> программа рассчитана на 34 у</w:t>
      </w:r>
      <w:r>
        <w:rPr>
          <w:rFonts w:ascii="Times New Roman" w:hAnsi="Times New Roman" w:cs="Times New Roman"/>
          <w:sz w:val="24"/>
          <w:szCs w:val="24"/>
        </w:rPr>
        <w:t>чебных часа в год из расчета 1 учебный</w:t>
      </w:r>
      <w:r w:rsidRPr="00D76FB0">
        <w:rPr>
          <w:rFonts w:ascii="Times New Roman" w:hAnsi="Times New Roman" w:cs="Times New Roman"/>
          <w:sz w:val="24"/>
          <w:szCs w:val="24"/>
        </w:rPr>
        <w:t xml:space="preserve"> час в неделю и предназначена для учащихся 4-х классов.</w:t>
      </w:r>
    </w:p>
    <w:p w14:paraId="75CC141B"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p>
    <w:p w14:paraId="312C45F9" w14:textId="77777777" w:rsidR="00E816C2" w:rsidRPr="00D76FB0" w:rsidRDefault="00E816C2" w:rsidP="00E816C2">
      <w:pPr>
        <w:spacing w:after="0" w:line="240" w:lineRule="auto"/>
        <w:ind w:firstLine="708"/>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14:paraId="0A85262B"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ab/>
        <w:t>Вопросы, связанные с введением в школьную программу информации об основных религиозных культурах, рассматриваемых в рамках культурологического подхода, имеют сегодня важное значение, поскольку характер светской школы определяется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14:paraId="311608C1"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ab/>
        <w:t>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14:paraId="355A9261"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ab/>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14:paraId="6EAE6AE7" w14:textId="77777777" w:rsidR="00E816C2" w:rsidRPr="00D76FB0" w:rsidRDefault="00E816C2" w:rsidP="00E816C2">
      <w:pPr>
        <w:spacing w:after="0" w:line="240" w:lineRule="auto"/>
        <w:jc w:val="both"/>
        <w:rPr>
          <w:rFonts w:ascii="Times New Roman" w:eastAsia="Times New Roman" w:hAnsi="Times New Roman" w:cs="Times New Roman"/>
          <w:b/>
          <w:sz w:val="24"/>
          <w:szCs w:val="24"/>
          <w:lang w:eastAsia="ru-RU"/>
        </w:rPr>
      </w:pPr>
    </w:p>
    <w:p w14:paraId="34480DB0" w14:textId="77777777" w:rsidR="00E816C2"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ab/>
      </w:r>
      <w:r w:rsidRPr="00D76FB0">
        <w:rPr>
          <w:rFonts w:ascii="Times New Roman" w:eastAsia="Times New Roman" w:hAnsi="Times New Roman" w:cs="Times New Roman"/>
          <w:b/>
          <w:sz w:val="24"/>
          <w:szCs w:val="24"/>
          <w:lang w:eastAsia="ru-RU"/>
        </w:rPr>
        <w:t>Цель</w:t>
      </w:r>
      <w:r w:rsidRPr="00D76FB0">
        <w:rPr>
          <w:rFonts w:ascii="Times New Roman" w:eastAsia="Times New Roman" w:hAnsi="Times New Roman" w:cs="Times New Roman"/>
          <w:sz w:val="24"/>
          <w:szCs w:val="24"/>
          <w:lang w:eastAsia="ru-RU"/>
        </w:rPr>
        <w:t xml:space="preserve"> комплексного учебного курса «Основы религиозных культур и светской этики» - формирование у младшего подрастающего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14:paraId="4B41F6D3" w14:textId="77777777" w:rsidR="00E816C2" w:rsidRDefault="00E816C2" w:rsidP="00E816C2">
      <w:pPr>
        <w:spacing w:after="0" w:line="240" w:lineRule="auto"/>
        <w:jc w:val="both"/>
        <w:rPr>
          <w:rFonts w:ascii="Times New Roman" w:eastAsia="Times New Roman" w:hAnsi="Times New Roman" w:cs="Times New Roman"/>
          <w:sz w:val="24"/>
          <w:szCs w:val="24"/>
          <w:lang w:eastAsia="ru-RU"/>
        </w:rPr>
      </w:pPr>
    </w:p>
    <w:p w14:paraId="3CA6C6FB"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ab/>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«нравственность» - являются объединяющим началом для всех понятий, составляющих основу курса.</w:t>
      </w:r>
    </w:p>
    <w:p w14:paraId="652C6C37"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lastRenderedPageBreak/>
        <w:tab/>
        <w:t>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14:paraId="74405C6F"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ab/>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сущность нашей страны и современного мира.</w:t>
      </w:r>
    </w:p>
    <w:p w14:paraId="64270216"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ab/>
        <w:t>Общая духовная основа многонационального народа России формируется исторически и основывается на ряде факторов:</w:t>
      </w:r>
    </w:p>
    <w:p w14:paraId="4787F842" w14:textId="77777777" w:rsidR="00E816C2" w:rsidRPr="00D76FB0" w:rsidRDefault="00E816C2" w:rsidP="00E816C2">
      <w:pPr>
        <w:numPr>
          <w:ilvl w:val="0"/>
          <w:numId w:val="1"/>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Общая историческая судьба народов России;</w:t>
      </w:r>
    </w:p>
    <w:p w14:paraId="464BD5E4" w14:textId="77777777" w:rsidR="00E816C2" w:rsidRPr="00D76FB0" w:rsidRDefault="00E816C2" w:rsidP="00E816C2">
      <w:pPr>
        <w:numPr>
          <w:ilvl w:val="0"/>
          <w:numId w:val="1"/>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Единое пространство современной общественной жизни, включающая развитую систему межличностных отношений, налаженный веками диалог культур, а также общность социально-политического пространства.</w:t>
      </w:r>
    </w:p>
    <w:p w14:paraId="66596477" w14:textId="77777777" w:rsidR="00E816C2" w:rsidRPr="00D76FB0" w:rsidRDefault="00E816C2" w:rsidP="00E816C2">
      <w:pPr>
        <w:spacing w:after="0" w:line="240" w:lineRule="auto"/>
        <w:ind w:left="360"/>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этики посредством:</w:t>
      </w:r>
    </w:p>
    <w:p w14:paraId="0E7024DE" w14:textId="77777777" w:rsidR="00E816C2" w:rsidRPr="00D76FB0" w:rsidRDefault="00E816C2" w:rsidP="00E816C2">
      <w:pPr>
        <w:numPr>
          <w:ilvl w:val="0"/>
          <w:numId w:val="2"/>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14:paraId="7F4300E2" w14:textId="77777777" w:rsidR="00E816C2" w:rsidRPr="00D76FB0" w:rsidRDefault="00E816C2" w:rsidP="00E816C2">
      <w:pPr>
        <w:numPr>
          <w:ilvl w:val="0"/>
          <w:numId w:val="2"/>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педагогического согласования системы базовых ценностей, лежащих в основе содержания всех модулей учебного курса;</w:t>
      </w:r>
    </w:p>
    <w:p w14:paraId="4885CCB2" w14:textId="77777777" w:rsidR="00E816C2" w:rsidRPr="00D76FB0" w:rsidRDefault="00E816C2" w:rsidP="00E816C2">
      <w:pPr>
        <w:numPr>
          <w:ilvl w:val="0"/>
          <w:numId w:val="2"/>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системы связей, устанавливаемых между модулями учебного курса, а так же между ними и другими учебными предметами;</w:t>
      </w:r>
    </w:p>
    <w:p w14:paraId="500AA666" w14:textId="77777777" w:rsidR="00E816C2" w:rsidRPr="00D76FB0" w:rsidRDefault="00E816C2" w:rsidP="00E816C2">
      <w:pPr>
        <w:numPr>
          <w:ilvl w:val="0"/>
          <w:numId w:val="2"/>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14:paraId="439E79CF" w14:textId="77777777" w:rsidR="00E816C2" w:rsidRPr="00D76FB0" w:rsidRDefault="00E816C2" w:rsidP="00E816C2">
      <w:pPr>
        <w:numPr>
          <w:ilvl w:val="0"/>
          <w:numId w:val="2"/>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единых требований к результатам освоения содержания учебного курса.</w:t>
      </w:r>
    </w:p>
    <w:p w14:paraId="31B3E37A" w14:textId="77777777" w:rsidR="00E816C2" w:rsidRDefault="00E816C2" w:rsidP="00E816C2">
      <w:pPr>
        <w:spacing w:after="0" w:line="240" w:lineRule="auto"/>
        <w:ind w:firstLine="360"/>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14:paraId="5D2A7AA9" w14:textId="77777777" w:rsidR="00E816C2" w:rsidRPr="00D76FB0" w:rsidRDefault="00E816C2" w:rsidP="00E816C2">
      <w:pPr>
        <w:spacing w:after="0" w:line="240" w:lineRule="auto"/>
        <w:ind w:firstLine="360"/>
        <w:jc w:val="both"/>
        <w:rPr>
          <w:rFonts w:ascii="Times New Roman" w:eastAsia="Times New Roman" w:hAnsi="Times New Roman" w:cs="Times New Roman"/>
          <w:sz w:val="24"/>
          <w:szCs w:val="24"/>
          <w:lang w:eastAsia="ru-RU"/>
        </w:rPr>
      </w:pPr>
    </w:p>
    <w:p w14:paraId="41B0A034"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b/>
          <w:sz w:val="24"/>
          <w:szCs w:val="24"/>
          <w:lang w:eastAsia="ru-RU"/>
        </w:rPr>
        <w:t>Основные задачи</w:t>
      </w:r>
      <w:r w:rsidRPr="00D76FB0">
        <w:rPr>
          <w:rFonts w:ascii="Times New Roman" w:eastAsia="Times New Roman" w:hAnsi="Times New Roman" w:cs="Times New Roman"/>
          <w:sz w:val="24"/>
          <w:szCs w:val="24"/>
          <w:lang w:eastAsia="ru-RU"/>
        </w:rPr>
        <w:t xml:space="preserve"> комплексного учебного курса:</w:t>
      </w:r>
    </w:p>
    <w:p w14:paraId="2FFEB991" w14:textId="77777777" w:rsidR="00E816C2" w:rsidRPr="00D76FB0" w:rsidRDefault="00E816C2" w:rsidP="00E816C2">
      <w:pPr>
        <w:numPr>
          <w:ilvl w:val="0"/>
          <w:numId w:val="3"/>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знакомство обучающихся с основами мировых религиозных культур;</w:t>
      </w:r>
    </w:p>
    <w:p w14:paraId="5A21BEE0" w14:textId="77777777" w:rsidR="00E816C2" w:rsidRPr="00D76FB0" w:rsidRDefault="00E816C2" w:rsidP="00E816C2">
      <w:pPr>
        <w:numPr>
          <w:ilvl w:val="0"/>
          <w:numId w:val="3"/>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14:paraId="5BA470FD" w14:textId="77777777" w:rsidR="00E816C2" w:rsidRPr="00D76FB0" w:rsidRDefault="00E816C2" w:rsidP="00E816C2">
      <w:pPr>
        <w:numPr>
          <w:ilvl w:val="0"/>
          <w:numId w:val="3"/>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14:paraId="4E8F7D0A" w14:textId="77777777" w:rsidR="00E816C2" w:rsidRPr="00D76FB0" w:rsidRDefault="00E816C2" w:rsidP="00E816C2">
      <w:pPr>
        <w:numPr>
          <w:ilvl w:val="0"/>
          <w:numId w:val="3"/>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w:t>
      </w:r>
    </w:p>
    <w:p w14:paraId="71BCCE62" w14:textId="77777777" w:rsidR="00E816C2" w:rsidRPr="00D76FB0" w:rsidRDefault="00E816C2" w:rsidP="00E816C2">
      <w:pPr>
        <w:spacing w:after="0" w:line="240" w:lineRule="auto"/>
        <w:ind w:firstLine="360"/>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понимание религиозного, культурного многообразия и исторического, национально-государственного, духовного единства российской жизни.</w:t>
      </w:r>
    </w:p>
    <w:p w14:paraId="73467910"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ab/>
        <w:t>Освоение школьниками учебного содержания учебного содержания «Основы мировых религиозных культур», должно обеспечить:</w:t>
      </w:r>
    </w:p>
    <w:p w14:paraId="719F5791" w14:textId="77777777" w:rsidR="00E816C2" w:rsidRPr="00D76FB0" w:rsidRDefault="00E816C2" w:rsidP="00E816C2">
      <w:pPr>
        <w:numPr>
          <w:ilvl w:val="0"/>
          <w:numId w:val="4"/>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lastRenderedPageBreak/>
        <w:t>понимание значения нравственности, морально ответственного поведения в жизни человека и общества;</w:t>
      </w:r>
    </w:p>
    <w:p w14:paraId="08EF4027" w14:textId="77777777" w:rsidR="00E816C2" w:rsidRPr="00D76FB0" w:rsidRDefault="00E816C2" w:rsidP="00E816C2">
      <w:pPr>
        <w:numPr>
          <w:ilvl w:val="0"/>
          <w:numId w:val="4"/>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формирование первоначальных представлений об основах религиозных культур;</w:t>
      </w:r>
    </w:p>
    <w:p w14:paraId="5D7CCFFD" w14:textId="77777777" w:rsidR="00E816C2" w:rsidRPr="00D76FB0" w:rsidRDefault="00E816C2" w:rsidP="00E816C2">
      <w:pPr>
        <w:numPr>
          <w:ilvl w:val="0"/>
          <w:numId w:val="4"/>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14:paraId="1844031D" w14:textId="77777777" w:rsidR="00E816C2" w:rsidRPr="00D76FB0" w:rsidRDefault="00E816C2" w:rsidP="00E816C2">
      <w:pPr>
        <w:numPr>
          <w:ilvl w:val="0"/>
          <w:numId w:val="4"/>
        </w:num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укрепление средствами образования преемственности поколений на основе сохранения  и развития культурных и духовных ценностей.</w:t>
      </w:r>
    </w:p>
    <w:p w14:paraId="04384016" w14:textId="77777777" w:rsidR="00E816C2" w:rsidRPr="00D76FB0"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Личностные, метапредметные и предметные результаты освоения учебного курса</w:t>
      </w:r>
    </w:p>
    <w:p w14:paraId="7CFF4994" w14:textId="77777777" w:rsidR="00E816C2" w:rsidRDefault="00E816C2" w:rsidP="00E816C2">
      <w:pPr>
        <w:spacing w:after="0" w:line="240" w:lineRule="auto"/>
        <w:jc w:val="both"/>
        <w:rPr>
          <w:rFonts w:ascii="Times New Roman" w:eastAsia="Times New Roman" w:hAnsi="Times New Roman" w:cs="Times New Roman"/>
          <w:sz w:val="24"/>
          <w:szCs w:val="24"/>
          <w:lang w:eastAsia="ru-RU"/>
        </w:rPr>
      </w:pPr>
      <w:r w:rsidRPr="00D76FB0">
        <w:rPr>
          <w:rFonts w:ascii="Times New Roman" w:eastAsia="Times New Roman" w:hAnsi="Times New Roman" w:cs="Times New Roman"/>
          <w:sz w:val="24"/>
          <w:szCs w:val="24"/>
          <w:lang w:eastAsia="ru-RU"/>
        </w:rPr>
        <w:tab/>
        <w:t xml:space="preserve">Обучение детей по программе модуля «Основы мировых религиозных культур» должно направлено на достижение следующих личностных, метапредметных и предметных </w:t>
      </w:r>
      <w:r>
        <w:rPr>
          <w:rFonts w:ascii="Times New Roman" w:eastAsia="Times New Roman" w:hAnsi="Times New Roman" w:cs="Times New Roman"/>
          <w:sz w:val="24"/>
          <w:szCs w:val="24"/>
          <w:lang w:eastAsia="ru-RU"/>
        </w:rPr>
        <w:t>результатов освоения содержания</w:t>
      </w:r>
    </w:p>
    <w:p w14:paraId="68B6BECE" w14:textId="77777777" w:rsidR="00E816C2" w:rsidRDefault="00E816C2" w:rsidP="00E816C2">
      <w:pPr>
        <w:spacing w:after="0" w:line="240" w:lineRule="auto"/>
        <w:jc w:val="both"/>
        <w:rPr>
          <w:rFonts w:ascii="Times New Roman" w:eastAsia="Times New Roman" w:hAnsi="Times New Roman" w:cs="Times New Roman"/>
          <w:sz w:val="24"/>
          <w:szCs w:val="24"/>
          <w:lang w:eastAsia="ru-RU"/>
        </w:rPr>
      </w:pPr>
    </w:p>
    <w:p w14:paraId="45C2D168" w14:textId="77777777" w:rsidR="00E816C2" w:rsidRPr="00C831A3" w:rsidRDefault="00E816C2" w:rsidP="00E816C2">
      <w:pPr>
        <w:spacing w:after="0" w:line="240" w:lineRule="auto"/>
        <w:jc w:val="center"/>
        <w:rPr>
          <w:rFonts w:ascii="Times New Roman" w:eastAsia="Times New Roman" w:hAnsi="Times New Roman" w:cs="Times New Roman"/>
          <w:b/>
          <w:sz w:val="24"/>
          <w:szCs w:val="24"/>
          <w:lang w:eastAsia="ru-RU"/>
        </w:rPr>
      </w:pPr>
      <w:r w:rsidRPr="00C831A3">
        <w:rPr>
          <w:rFonts w:ascii="Times New Roman" w:eastAsia="Times New Roman" w:hAnsi="Times New Roman" w:cs="Times New Roman"/>
          <w:b/>
          <w:sz w:val="24"/>
          <w:szCs w:val="24"/>
          <w:lang w:eastAsia="ru-RU"/>
        </w:rPr>
        <w:t>Планируемые результаты освоения рабочей программы</w:t>
      </w:r>
    </w:p>
    <w:p w14:paraId="5DE86430" w14:textId="77777777" w:rsidR="00E816C2" w:rsidRDefault="00E816C2" w:rsidP="00E816C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87132">
        <w:rPr>
          <w:rFonts w:ascii="Times New Roman" w:eastAsia="Times New Roman" w:hAnsi="Times New Roman" w:cs="Times New Roman"/>
          <w:b/>
          <w:sz w:val="24"/>
          <w:szCs w:val="24"/>
          <w:lang w:eastAsia="ru-RU"/>
        </w:rPr>
        <w:t>редметны</w:t>
      </w:r>
      <w:r>
        <w:rPr>
          <w:rFonts w:ascii="Times New Roman" w:eastAsia="Times New Roman" w:hAnsi="Times New Roman" w:cs="Times New Roman"/>
          <w:b/>
          <w:sz w:val="24"/>
          <w:szCs w:val="24"/>
          <w:lang w:eastAsia="ru-RU"/>
        </w:rPr>
        <w:t>е:</w:t>
      </w:r>
    </w:p>
    <w:p w14:paraId="3758645F" w14:textId="77777777" w:rsidR="00E816C2" w:rsidRPr="00E74861" w:rsidRDefault="00E816C2" w:rsidP="00E816C2">
      <w:pPr>
        <w:numPr>
          <w:ilvl w:val="0"/>
          <w:numId w:val="10"/>
        </w:numPr>
        <w:contextualSpacing/>
        <w:jc w:val="both"/>
        <w:rPr>
          <w:rFonts w:ascii="Times New Roman" w:hAnsi="Times New Roman" w:cs="Times New Roman"/>
          <w:sz w:val="24"/>
          <w:szCs w:val="24"/>
        </w:rPr>
      </w:pPr>
      <w:r w:rsidRPr="00E74861">
        <w:rPr>
          <w:rFonts w:ascii="Times New Roman" w:hAnsi="Times New Roman" w:cs="Times New Roman"/>
          <w:sz w:val="24"/>
          <w:szCs w:val="24"/>
        </w:rPr>
        <w:t>знание, понимание и принятие ли</w:t>
      </w:r>
      <w:r>
        <w:rPr>
          <w:rFonts w:ascii="Times New Roman" w:hAnsi="Times New Roman" w:cs="Times New Roman"/>
          <w:sz w:val="24"/>
          <w:szCs w:val="24"/>
        </w:rPr>
        <w:t>чностью ценностей: Отечество, с</w:t>
      </w:r>
      <w:r w:rsidRPr="00E74861">
        <w:rPr>
          <w:rFonts w:ascii="Times New Roman" w:hAnsi="Times New Roman" w:cs="Times New Roman"/>
          <w:sz w:val="24"/>
          <w:szCs w:val="24"/>
        </w:rPr>
        <w:t xml:space="preserve">емья, религия  -как основы религиозно-культурной традиции многонационального народа России; </w:t>
      </w:r>
    </w:p>
    <w:p w14:paraId="550F6FAB" w14:textId="77777777" w:rsidR="00E816C2" w:rsidRPr="00E74861" w:rsidRDefault="00E816C2" w:rsidP="00E816C2">
      <w:pPr>
        <w:numPr>
          <w:ilvl w:val="0"/>
          <w:numId w:val="10"/>
        </w:numPr>
        <w:contextualSpacing/>
        <w:jc w:val="both"/>
        <w:rPr>
          <w:rFonts w:ascii="Times New Roman" w:hAnsi="Times New Roman" w:cs="Times New Roman"/>
          <w:sz w:val="24"/>
          <w:szCs w:val="24"/>
        </w:rPr>
      </w:pPr>
      <w:r w:rsidRPr="00E74861">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4C3BE72F" w14:textId="77777777" w:rsidR="00E816C2" w:rsidRPr="00E74861" w:rsidRDefault="00E816C2" w:rsidP="00E816C2">
      <w:pPr>
        <w:numPr>
          <w:ilvl w:val="0"/>
          <w:numId w:val="10"/>
        </w:numPr>
        <w:contextualSpacing/>
        <w:jc w:val="both"/>
        <w:rPr>
          <w:rFonts w:ascii="Times New Roman" w:hAnsi="Times New Roman" w:cs="Times New Roman"/>
          <w:sz w:val="24"/>
          <w:szCs w:val="24"/>
        </w:rPr>
      </w:pPr>
      <w:r w:rsidRPr="00E74861">
        <w:rPr>
          <w:rFonts w:ascii="Times New Roman" w:hAnsi="Times New Roman" w:cs="Times New Roman"/>
          <w:sz w:val="24"/>
          <w:szCs w:val="24"/>
        </w:rPr>
        <w:t>понимание значения нравственности, веры и религии в жизни человека и общества;</w:t>
      </w:r>
      <w:r>
        <w:rPr>
          <w:rFonts w:ascii="Times New Roman" w:hAnsi="Times New Roman" w:cs="Times New Roman"/>
          <w:sz w:val="24"/>
          <w:szCs w:val="24"/>
        </w:rPr>
        <w:t xml:space="preserve"> </w:t>
      </w:r>
      <w:r w:rsidRPr="00E74861">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14:paraId="3120DDC7" w14:textId="77777777" w:rsidR="00E816C2" w:rsidRPr="00E74861" w:rsidRDefault="00E816C2" w:rsidP="00E816C2">
      <w:pPr>
        <w:numPr>
          <w:ilvl w:val="0"/>
          <w:numId w:val="10"/>
        </w:numPr>
        <w:contextualSpacing/>
        <w:jc w:val="both"/>
        <w:rPr>
          <w:rFonts w:ascii="Times New Roman" w:hAnsi="Times New Roman" w:cs="Times New Roman"/>
          <w:sz w:val="24"/>
          <w:szCs w:val="24"/>
        </w:rPr>
      </w:pPr>
      <w:r w:rsidRPr="00E74861">
        <w:rPr>
          <w:rFonts w:ascii="Times New Roman" w:hAnsi="Times New Roman" w:cs="Times New Roman"/>
          <w:sz w:val="24"/>
          <w:szCs w:val="24"/>
        </w:rPr>
        <w:t>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14:paraId="54E8DDC1" w14:textId="77777777" w:rsidR="00E816C2" w:rsidRPr="00E74861" w:rsidRDefault="00E816C2" w:rsidP="00E816C2">
      <w:pPr>
        <w:numPr>
          <w:ilvl w:val="0"/>
          <w:numId w:val="10"/>
        </w:numPr>
        <w:contextualSpacing/>
        <w:jc w:val="both"/>
        <w:rPr>
          <w:rFonts w:ascii="Times New Roman" w:hAnsi="Times New Roman" w:cs="Times New Roman"/>
          <w:sz w:val="24"/>
          <w:szCs w:val="24"/>
        </w:rPr>
      </w:pPr>
      <w:r w:rsidRPr="00E74861">
        <w:rPr>
          <w:rFonts w:ascii="Times New Roman" w:hAnsi="Times New Roman" w:cs="Times New Roman"/>
          <w:sz w:val="24"/>
          <w:szCs w:val="24"/>
        </w:rPr>
        <w:t xml:space="preserve">осознание ценности человеческой жизни. </w:t>
      </w:r>
    </w:p>
    <w:p w14:paraId="04901361" w14:textId="77777777" w:rsidR="00E816C2" w:rsidRDefault="00E816C2" w:rsidP="00E816C2">
      <w:pPr>
        <w:spacing w:after="0" w:line="240" w:lineRule="auto"/>
        <w:jc w:val="both"/>
        <w:rPr>
          <w:rFonts w:ascii="Times New Roman" w:eastAsia="Times New Roman" w:hAnsi="Times New Roman" w:cs="Times New Roman"/>
          <w:b/>
          <w:sz w:val="24"/>
          <w:szCs w:val="24"/>
          <w:lang w:eastAsia="ru-RU"/>
        </w:rPr>
      </w:pPr>
    </w:p>
    <w:p w14:paraId="264410AF" w14:textId="77777777" w:rsidR="00E816C2" w:rsidRDefault="00E816C2" w:rsidP="00E816C2">
      <w:pPr>
        <w:spacing w:after="0" w:line="240" w:lineRule="auto"/>
        <w:jc w:val="both"/>
        <w:rPr>
          <w:rFonts w:ascii="Times New Roman" w:eastAsia="Times New Roman" w:hAnsi="Times New Roman" w:cs="Times New Roman"/>
          <w:b/>
          <w:sz w:val="24"/>
          <w:szCs w:val="24"/>
          <w:lang w:eastAsia="ru-RU"/>
        </w:rPr>
      </w:pPr>
      <w:r w:rsidRPr="00B87132">
        <w:rPr>
          <w:rFonts w:ascii="Times New Roman" w:eastAsia="Times New Roman" w:hAnsi="Times New Roman" w:cs="Times New Roman"/>
          <w:b/>
          <w:sz w:val="24"/>
          <w:szCs w:val="24"/>
          <w:lang w:eastAsia="ru-RU"/>
        </w:rPr>
        <w:t>Личностн</w:t>
      </w:r>
      <w:r>
        <w:rPr>
          <w:rFonts w:ascii="Times New Roman" w:eastAsia="Times New Roman" w:hAnsi="Times New Roman" w:cs="Times New Roman"/>
          <w:b/>
          <w:sz w:val="24"/>
          <w:szCs w:val="24"/>
          <w:lang w:eastAsia="ru-RU"/>
        </w:rPr>
        <w:t>ые:</w:t>
      </w:r>
    </w:p>
    <w:p w14:paraId="1C40D601" w14:textId="77777777" w:rsidR="00E816C2" w:rsidRPr="00E74861" w:rsidRDefault="00E816C2" w:rsidP="00E816C2">
      <w:pPr>
        <w:numPr>
          <w:ilvl w:val="0"/>
          <w:numId w:val="11"/>
        </w:numPr>
        <w:contextualSpacing/>
        <w:jc w:val="both"/>
        <w:rPr>
          <w:rFonts w:ascii="Times New Roman" w:hAnsi="Times New Roman" w:cs="Times New Roman"/>
          <w:sz w:val="24"/>
          <w:szCs w:val="24"/>
        </w:rPr>
      </w:pPr>
      <w:r w:rsidRPr="00E74861">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7E5EA253" w14:textId="77777777" w:rsidR="00E816C2" w:rsidRPr="00E74861" w:rsidRDefault="00E816C2" w:rsidP="00E816C2">
      <w:pPr>
        <w:numPr>
          <w:ilvl w:val="0"/>
          <w:numId w:val="11"/>
        </w:numPr>
        <w:contextualSpacing/>
        <w:jc w:val="both"/>
        <w:rPr>
          <w:rFonts w:ascii="Times New Roman" w:hAnsi="Times New Roman" w:cs="Times New Roman"/>
          <w:sz w:val="24"/>
          <w:szCs w:val="24"/>
        </w:rPr>
      </w:pPr>
      <w:r w:rsidRPr="00E74861">
        <w:rPr>
          <w:rFonts w:ascii="Times New Roman" w:hAnsi="Times New Roman" w:cs="Times New Roman"/>
          <w:sz w:val="24"/>
          <w:szCs w:val="24"/>
        </w:rPr>
        <w:t xml:space="preserve">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 </w:t>
      </w:r>
    </w:p>
    <w:p w14:paraId="0F8652AD" w14:textId="77777777" w:rsidR="00E816C2" w:rsidRPr="00E74861" w:rsidRDefault="00E816C2" w:rsidP="00E816C2">
      <w:pPr>
        <w:numPr>
          <w:ilvl w:val="0"/>
          <w:numId w:val="11"/>
        </w:numPr>
        <w:contextualSpacing/>
        <w:jc w:val="both"/>
        <w:rPr>
          <w:rFonts w:ascii="Times New Roman" w:hAnsi="Times New Roman" w:cs="Times New Roman"/>
          <w:sz w:val="24"/>
          <w:szCs w:val="24"/>
        </w:rPr>
      </w:pPr>
      <w:r w:rsidRPr="00E74861">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14:paraId="2F1E6887" w14:textId="77777777" w:rsidR="00E816C2" w:rsidRPr="00E74861" w:rsidRDefault="00E816C2" w:rsidP="00E816C2">
      <w:pPr>
        <w:numPr>
          <w:ilvl w:val="0"/>
          <w:numId w:val="11"/>
        </w:numPr>
        <w:contextualSpacing/>
        <w:jc w:val="both"/>
        <w:rPr>
          <w:rFonts w:ascii="Times New Roman" w:hAnsi="Times New Roman" w:cs="Times New Roman"/>
          <w:sz w:val="24"/>
          <w:szCs w:val="24"/>
        </w:rPr>
      </w:pPr>
      <w:r w:rsidRPr="00E74861">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r>
        <w:rPr>
          <w:rFonts w:ascii="Times New Roman" w:hAnsi="Times New Roman" w:cs="Times New Roman"/>
          <w:sz w:val="24"/>
          <w:szCs w:val="24"/>
        </w:rPr>
        <w:t xml:space="preserve"> </w:t>
      </w:r>
      <w:r w:rsidRPr="00E74861">
        <w:rPr>
          <w:rFonts w:ascii="Times New Roman" w:hAnsi="Times New Roman" w:cs="Times New Roman"/>
          <w:sz w:val="24"/>
          <w:szCs w:val="24"/>
        </w:rPr>
        <w:t xml:space="preserve">развитие этических чувств как регуляторов морального поведения;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 </w:t>
      </w:r>
    </w:p>
    <w:p w14:paraId="3C9CC6EE" w14:textId="77777777" w:rsidR="00E816C2" w:rsidRPr="00E74861" w:rsidRDefault="00E816C2" w:rsidP="00E816C2">
      <w:pPr>
        <w:numPr>
          <w:ilvl w:val="0"/>
          <w:numId w:val="11"/>
        </w:numPr>
        <w:contextualSpacing/>
        <w:jc w:val="both"/>
        <w:rPr>
          <w:rFonts w:ascii="Times New Roman" w:hAnsi="Times New Roman" w:cs="Times New Roman"/>
          <w:sz w:val="24"/>
          <w:szCs w:val="24"/>
        </w:rPr>
      </w:pPr>
      <w:r w:rsidRPr="00E74861">
        <w:rPr>
          <w:rFonts w:ascii="Times New Roman" w:hAnsi="Times New Roman" w:cs="Times New Roman"/>
          <w:sz w:val="24"/>
          <w:szCs w:val="24"/>
        </w:rPr>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14:paraId="658861AA" w14:textId="77777777" w:rsidR="00E816C2" w:rsidRPr="00E74861" w:rsidRDefault="00E816C2" w:rsidP="00E816C2">
      <w:pPr>
        <w:numPr>
          <w:ilvl w:val="0"/>
          <w:numId w:val="11"/>
        </w:numPr>
        <w:contextualSpacing/>
        <w:jc w:val="both"/>
        <w:rPr>
          <w:rFonts w:ascii="Times New Roman" w:hAnsi="Times New Roman" w:cs="Times New Roman"/>
          <w:sz w:val="24"/>
          <w:szCs w:val="24"/>
        </w:rPr>
      </w:pPr>
      <w:r w:rsidRPr="00E74861">
        <w:rPr>
          <w:rFonts w:ascii="Times New Roman" w:hAnsi="Times New Roman" w:cs="Times New Roman"/>
          <w:sz w:val="24"/>
          <w:szCs w:val="24"/>
        </w:rPr>
        <w:lastRenderedPageBreak/>
        <w:t>наличие  мотивации  к  труду,  работе  на  результат,  бережному  отношению  к материальным и духовным ценностям.</w:t>
      </w:r>
    </w:p>
    <w:p w14:paraId="3C17A25B" w14:textId="77777777" w:rsidR="00E816C2" w:rsidRPr="00D76FB0" w:rsidRDefault="00E816C2" w:rsidP="00E816C2">
      <w:pPr>
        <w:spacing w:after="0" w:line="240" w:lineRule="auto"/>
        <w:ind w:left="720"/>
        <w:jc w:val="both"/>
        <w:rPr>
          <w:rFonts w:ascii="Times New Roman" w:eastAsia="Times New Roman" w:hAnsi="Times New Roman" w:cs="Times New Roman"/>
          <w:sz w:val="24"/>
          <w:szCs w:val="24"/>
          <w:lang w:eastAsia="ru-RU"/>
        </w:rPr>
      </w:pPr>
    </w:p>
    <w:p w14:paraId="71BC509A" w14:textId="77777777" w:rsidR="00E816C2" w:rsidRPr="00B87132" w:rsidRDefault="00E816C2" w:rsidP="00E816C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Метапредметные:</w:t>
      </w:r>
    </w:p>
    <w:p w14:paraId="606D1217" w14:textId="77777777" w:rsidR="00E816C2" w:rsidRPr="00E74861" w:rsidRDefault="00E816C2" w:rsidP="00E816C2">
      <w:pPr>
        <w:numPr>
          <w:ilvl w:val="0"/>
          <w:numId w:val="12"/>
        </w:numPr>
        <w:contextualSpacing/>
        <w:jc w:val="both"/>
        <w:rPr>
          <w:rFonts w:ascii="Times New Roman" w:hAnsi="Times New Roman" w:cs="Times New Roman"/>
          <w:sz w:val="24"/>
          <w:szCs w:val="24"/>
        </w:rPr>
      </w:pPr>
      <w:r w:rsidRPr="00E74861">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14:paraId="535BD6CB" w14:textId="77777777" w:rsidR="00E816C2" w:rsidRPr="00E74861" w:rsidRDefault="00E816C2" w:rsidP="00E816C2">
      <w:pPr>
        <w:numPr>
          <w:ilvl w:val="0"/>
          <w:numId w:val="12"/>
        </w:numPr>
        <w:contextualSpacing/>
        <w:jc w:val="both"/>
        <w:rPr>
          <w:rFonts w:ascii="Times New Roman" w:hAnsi="Times New Roman" w:cs="Times New Roman"/>
          <w:sz w:val="24"/>
          <w:szCs w:val="24"/>
        </w:rPr>
      </w:pPr>
      <w:r w:rsidRPr="00E74861">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учета характера ошибок; понимать причины успеха/неуспеха учебной деятельности;</w:t>
      </w:r>
    </w:p>
    <w:p w14:paraId="054C0CCE" w14:textId="77777777" w:rsidR="00E816C2" w:rsidRPr="00E74861" w:rsidRDefault="00E816C2" w:rsidP="00E816C2">
      <w:pPr>
        <w:numPr>
          <w:ilvl w:val="0"/>
          <w:numId w:val="12"/>
        </w:numPr>
        <w:contextualSpacing/>
        <w:jc w:val="both"/>
        <w:rPr>
          <w:rFonts w:ascii="Times New Roman" w:hAnsi="Times New Roman" w:cs="Times New Roman"/>
          <w:sz w:val="24"/>
          <w:szCs w:val="24"/>
        </w:rPr>
      </w:pPr>
      <w:r w:rsidRPr="00E74861">
        <w:rPr>
          <w:rFonts w:ascii="Times New Roman" w:hAnsi="Times New Roman" w:cs="Times New Roman"/>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5193F342" w14:textId="77777777" w:rsidR="00E816C2" w:rsidRPr="00E74861" w:rsidRDefault="00E816C2" w:rsidP="00E816C2">
      <w:pPr>
        <w:numPr>
          <w:ilvl w:val="0"/>
          <w:numId w:val="12"/>
        </w:numPr>
        <w:contextualSpacing/>
        <w:jc w:val="both"/>
        <w:rPr>
          <w:rFonts w:ascii="Times New Roman" w:hAnsi="Times New Roman" w:cs="Times New Roman"/>
          <w:sz w:val="24"/>
          <w:szCs w:val="24"/>
        </w:rPr>
      </w:pPr>
      <w:r w:rsidRPr="00E74861">
        <w:rPr>
          <w:rFonts w:ascii="Times New Roman" w:hAnsi="Times New Roman" w:cs="Times New Roman"/>
          <w:sz w:val="24"/>
          <w:szCs w:val="24"/>
        </w:rPr>
        <w:t>умение осуществлять информационный поиск для выполнения учебных заданий;</w:t>
      </w:r>
      <w:r>
        <w:rPr>
          <w:rFonts w:ascii="Times New Roman" w:hAnsi="Times New Roman" w:cs="Times New Roman"/>
          <w:sz w:val="24"/>
          <w:szCs w:val="24"/>
        </w:rPr>
        <w:t xml:space="preserve"> </w:t>
      </w:r>
      <w:r w:rsidRPr="00E74861">
        <w:rPr>
          <w:rFonts w:ascii="Times New Roman" w:hAnsi="Times New Roman" w:cs="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33E7FC33" w14:textId="77777777" w:rsidR="00E816C2" w:rsidRPr="00E74861" w:rsidRDefault="00E816C2" w:rsidP="00E816C2">
      <w:pPr>
        <w:numPr>
          <w:ilvl w:val="0"/>
          <w:numId w:val="12"/>
        </w:numPr>
        <w:contextualSpacing/>
        <w:jc w:val="both"/>
        <w:rPr>
          <w:rFonts w:ascii="Times New Roman" w:hAnsi="Times New Roman" w:cs="Times New Roman"/>
          <w:sz w:val="24"/>
          <w:szCs w:val="24"/>
        </w:rPr>
      </w:pPr>
      <w:r w:rsidRPr="00E74861">
        <w:rPr>
          <w:rFonts w:ascii="Times New Roman" w:hAnsi="Times New Roman" w:cs="Times New Roman"/>
          <w:sz w:val="24"/>
          <w:szCs w:val="24"/>
        </w:rPr>
        <w:t xml:space="preserve">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14:paraId="65C30678" w14:textId="77777777" w:rsidR="00E816C2" w:rsidRPr="00E74861" w:rsidRDefault="00E816C2" w:rsidP="00E816C2">
      <w:pPr>
        <w:numPr>
          <w:ilvl w:val="0"/>
          <w:numId w:val="12"/>
        </w:numPr>
        <w:contextualSpacing/>
        <w:jc w:val="both"/>
        <w:rPr>
          <w:rFonts w:ascii="Times New Roman" w:hAnsi="Times New Roman" w:cs="Times New Roman"/>
          <w:sz w:val="24"/>
          <w:szCs w:val="24"/>
        </w:rPr>
      </w:pPr>
      <w:r w:rsidRPr="00E74861">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w:t>
      </w:r>
    </w:p>
    <w:p w14:paraId="05DC108D" w14:textId="77777777" w:rsidR="00E816C2" w:rsidRPr="00E74861" w:rsidRDefault="00E816C2" w:rsidP="00E816C2">
      <w:pPr>
        <w:numPr>
          <w:ilvl w:val="0"/>
          <w:numId w:val="12"/>
        </w:numPr>
        <w:contextualSpacing/>
        <w:jc w:val="both"/>
        <w:rPr>
          <w:rFonts w:ascii="Times New Roman" w:hAnsi="Times New Roman" w:cs="Times New Roman"/>
          <w:sz w:val="24"/>
          <w:szCs w:val="24"/>
        </w:rPr>
      </w:pPr>
      <w:r w:rsidRPr="00E74861">
        <w:rPr>
          <w:rFonts w:ascii="Times New Roman" w:hAnsi="Times New Roman" w:cs="Times New Roman"/>
          <w:sz w:val="24"/>
          <w:szCs w:val="24"/>
        </w:rPr>
        <w:t>готовность  конструктивно  решать  конфликты  посредством  интересов  сторон  и сотрудничества;</w:t>
      </w:r>
    </w:p>
    <w:p w14:paraId="6673945D" w14:textId="77777777" w:rsidR="00E816C2" w:rsidRDefault="00E816C2" w:rsidP="00E816C2">
      <w:pPr>
        <w:tabs>
          <w:tab w:val="num" w:pos="780"/>
        </w:tabs>
        <w:spacing w:after="0" w:line="240" w:lineRule="auto"/>
        <w:ind w:left="780" w:hanging="360"/>
        <w:jc w:val="both"/>
        <w:rPr>
          <w:rFonts w:ascii="Times New Roman" w:eastAsia="Times New Roman" w:hAnsi="Times New Roman" w:cs="Times New Roman"/>
          <w:sz w:val="24"/>
          <w:szCs w:val="24"/>
          <w:lang w:eastAsia="ru-RU"/>
        </w:rPr>
      </w:pPr>
      <w:r w:rsidRPr="00E74861">
        <w:rPr>
          <w:rFonts w:ascii="Times New Roman" w:hAnsi="Times New Roman" w:cs="Times New Roman"/>
          <w:sz w:val="24"/>
          <w:szCs w:val="24"/>
        </w:rPr>
        <w:t>определение  общей  цели  и  путей  ее  достижения,  умение  договориться  о распределении  ролей  в  совместной  деятельно</w:t>
      </w:r>
    </w:p>
    <w:p w14:paraId="7B0F94E4" w14:textId="77777777" w:rsidR="00E816C2" w:rsidRDefault="00E816C2" w:rsidP="00E816C2">
      <w:pPr>
        <w:tabs>
          <w:tab w:val="num" w:pos="780"/>
        </w:tabs>
        <w:spacing w:after="0" w:line="240" w:lineRule="auto"/>
        <w:ind w:left="780" w:hanging="360"/>
        <w:jc w:val="both"/>
        <w:rPr>
          <w:rFonts w:ascii="Times New Roman" w:eastAsia="Times New Roman" w:hAnsi="Times New Roman" w:cs="Times New Roman"/>
          <w:sz w:val="24"/>
          <w:szCs w:val="24"/>
          <w:lang w:eastAsia="ru-RU"/>
        </w:rPr>
      </w:pPr>
    </w:p>
    <w:p w14:paraId="1FCFD841" w14:textId="77777777" w:rsidR="00E816C2" w:rsidRPr="00D136B2" w:rsidRDefault="00E816C2" w:rsidP="00E816C2">
      <w:pPr>
        <w:pStyle w:val="NormalWeb"/>
        <w:jc w:val="center"/>
        <w:rPr>
          <w:b/>
          <w:color w:val="000000"/>
        </w:rPr>
      </w:pPr>
      <w:r w:rsidRPr="00D136B2">
        <w:rPr>
          <w:b/>
          <w:color w:val="000000"/>
        </w:rPr>
        <w:t>Планируемые результаты освоения предмета</w:t>
      </w:r>
    </w:p>
    <w:p w14:paraId="03A7FEF9" w14:textId="77777777" w:rsidR="00E816C2" w:rsidRPr="001C3870" w:rsidRDefault="00E816C2" w:rsidP="00E816C2">
      <w:pPr>
        <w:pStyle w:val="NormalWeb"/>
        <w:ind w:firstLine="709"/>
        <w:jc w:val="both"/>
        <w:rPr>
          <w:color w:val="000000"/>
        </w:rPr>
      </w:pPr>
      <w:r w:rsidRPr="001C3870">
        <w:rPr>
          <w:color w:val="000000"/>
        </w:rPr>
        <w:t>В соответствии с требованиями Федерального Государственного Образовательного стандарта нового поколения воспитательный результат освоения курса "Основы религиозных культур и светской этики», подразумевающий «духовно-нравственные приобретения, которые получил школьник вследствие участия в той или иной деятельности», распределяются по трем уровням:</w:t>
      </w:r>
    </w:p>
    <w:p w14:paraId="5EED4343" w14:textId="77777777" w:rsidR="00E816C2" w:rsidRPr="001C3870" w:rsidRDefault="00E816C2" w:rsidP="00E816C2">
      <w:pPr>
        <w:pStyle w:val="NormalWeb"/>
        <w:jc w:val="both"/>
        <w:rPr>
          <w:color w:val="000000"/>
        </w:rPr>
      </w:pPr>
      <w:r>
        <w:rPr>
          <w:rStyle w:val="Emphasis"/>
        </w:rPr>
        <w:t xml:space="preserve">     -</w:t>
      </w:r>
      <w:r w:rsidRPr="001C3870">
        <w:t xml:space="preserve"> формирование основ российской гражданской идентич</w:t>
      </w:r>
      <w:r w:rsidRPr="001C3870">
        <w:softHyphen/>
        <w:t>ности, чувства гордости за свою Родину, российский</w:t>
      </w:r>
      <w:r w:rsidRPr="001C3870">
        <w:rPr>
          <w:color w:val="000000"/>
        </w:rPr>
        <w:t xml:space="preserve"> народи историю России, осознание своей этнической и националь</w:t>
      </w:r>
      <w:r w:rsidRPr="001C3870">
        <w:rPr>
          <w:color w:val="000000"/>
        </w:rPr>
        <w:softHyphen/>
        <w:t>ной принадлежности; формирование ценностей многонацио</w:t>
      </w:r>
      <w:r w:rsidRPr="001C3870">
        <w:rPr>
          <w:color w:val="000000"/>
        </w:rPr>
        <w:softHyphen/>
        <w:t>нального российского общества; становление гуманистичес</w:t>
      </w:r>
      <w:r w:rsidRPr="001C3870">
        <w:rPr>
          <w:color w:val="000000"/>
        </w:rPr>
        <w:softHyphen/>
        <w:t>ких и демократических ценностных ориентаций; 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w:t>
      </w:r>
      <w:r w:rsidRPr="001C3870">
        <w:rPr>
          <w:color w:val="000000"/>
        </w:rPr>
        <w:softHyphen/>
        <w:t>ния к истории и культуре всех народов;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этических чувств как регуляторов морального поведения; развитие доброжелательности и эмоционально-нрав</w:t>
      </w:r>
      <w:r w:rsidRPr="001C3870">
        <w:rPr>
          <w:color w:val="000000"/>
        </w:rPr>
        <w:softHyphen/>
        <w:t>ственной отзывчивости, понимания и сопереживания чув</w:t>
      </w:r>
      <w:r w:rsidRPr="001C3870">
        <w:rPr>
          <w:color w:val="000000"/>
        </w:rPr>
        <w:softHyphen/>
        <w:t xml:space="preserve">ствам других людей; развитие </w:t>
      </w:r>
      <w:r w:rsidRPr="001C3870">
        <w:rPr>
          <w:color w:val="000000"/>
        </w:rPr>
        <w:lastRenderedPageBreak/>
        <w:t>начальных форм регуляции своих эмоциональных состояний; развитие навыков сотрудничества со взрослыми и свер</w:t>
      </w:r>
      <w:r w:rsidRPr="001C3870">
        <w:rPr>
          <w:color w:val="000000"/>
        </w:rPr>
        <w:softHyphen/>
        <w:t>стниками в различных социальных ситуациях, умения не создавать конфликтов и находить выходы из спорных си</w:t>
      </w:r>
      <w:r w:rsidRPr="001C3870">
        <w:rPr>
          <w:color w:val="000000"/>
        </w:rPr>
        <w:softHyphen/>
        <w:t>туаций; наличие мотивации к труду, работе на результат, бережному отношению к материальным и духовным цен</w:t>
      </w:r>
      <w:r w:rsidRPr="001C3870">
        <w:rPr>
          <w:color w:val="000000"/>
        </w:rPr>
        <w:softHyphen/>
        <w:t>ностям.</w:t>
      </w:r>
    </w:p>
    <w:p w14:paraId="4F3A5301" w14:textId="77777777" w:rsidR="00E816C2" w:rsidRPr="001C3870" w:rsidRDefault="00E816C2" w:rsidP="00E816C2">
      <w:pPr>
        <w:pStyle w:val="NormalWeb"/>
        <w:ind w:firstLine="709"/>
        <w:jc w:val="both"/>
        <w:rPr>
          <w:color w:val="000000"/>
        </w:rPr>
      </w:pPr>
      <w:r>
        <w:rPr>
          <w:rStyle w:val="Emphasis"/>
          <w:color w:val="000000"/>
        </w:rPr>
        <w:t>-</w:t>
      </w:r>
      <w:r w:rsidRPr="001C3870">
        <w:rPr>
          <w:color w:val="000000"/>
        </w:rPr>
        <w:t>овладение способностью принимать и сохранять цели и задачи учебной деятельности; поиска средств ее осуществ</w:t>
      </w:r>
      <w:r w:rsidRPr="001C3870">
        <w:rPr>
          <w:color w:val="000000"/>
        </w:rPr>
        <w:softHyphen/>
        <w:t>ления;</w:t>
      </w:r>
      <w:r w:rsidRPr="001C3870">
        <w:rPr>
          <w:rStyle w:val="Strong"/>
          <w:color w:val="000000"/>
        </w:rPr>
        <w:t xml:space="preserve"> </w:t>
      </w:r>
      <w:r w:rsidRPr="001C3870">
        <w:rPr>
          <w:color w:val="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w:t>
      </w:r>
      <w:r w:rsidRPr="001C3870">
        <w:rPr>
          <w:color w:val="000000"/>
        </w:rPr>
        <w:softHyphen/>
        <w:t>ответствующие коррективы в их выполнение на основе оценки и учета характера ошибок; понимать причины успеха/неус</w:t>
      </w:r>
      <w:r w:rsidRPr="001C3870">
        <w:rPr>
          <w:color w:val="000000"/>
        </w:rPr>
        <w:softHyphen/>
        <w:t>пеха учебной деятельности;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умение осуществлять информационный поиск для вы</w:t>
      </w:r>
      <w:r w:rsidRPr="001C3870">
        <w:rPr>
          <w:color w:val="000000"/>
        </w:rPr>
        <w:softHyphen/>
        <w:t>полнения учебных заданий;</w:t>
      </w:r>
      <w:r w:rsidRPr="001C3870">
        <w:rPr>
          <w:rStyle w:val="Strong"/>
          <w:color w:val="000000"/>
        </w:rPr>
        <w:t xml:space="preserve"> </w:t>
      </w:r>
      <w:r w:rsidRPr="001C3870">
        <w:rPr>
          <w:color w:val="000000"/>
        </w:rPr>
        <w:t>овладение навыками смыслового чтения текстов раз</w:t>
      </w:r>
      <w:r w:rsidRPr="001C3870">
        <w:rPr>
          <w:color w:val="000000"/>
        </w:rPr>
        <w:softHyphen/>
        <w:t>личных стилей и жанров, осознанного построения речевых высказываний в соответствии с задачами коммуникации;</w:t>
      </w:r>
      <w:r w:rsidRPr="001C3870">
        <w:rPr>
          <w:rStyle w:val="Strong"/>
          <w:color w:val="000000"/>
        </w:rPr>
        <w:t xml:space="preserve"> </w:t>
      </w:r>
      <w:r w:rsidRPr="001C3870">
        <w:rPr>
          <w:color w:val="000000"/>
        </w:rPr>
        <w:t>овладение логическими действиями анализа, синтеза, сравнения, обобщения, классификации, установления ана</w:t>
      </w:r>
      <w:r w:rsidRPr="001C3870">
        <w:rPr>
          <w:color w:val="000000"/>
        </w:rPr>
        <w:softHyphen/>
        <w:t>логий и причинно-следственных связей, построения рассуж</w:t>
      </w:r>
      <w:r w:rsidRPr="001C3870">
        <w:rPr>
          <w:color w:val="000000"/>
        </w:rPr>
        <w:softHyphen/>
        <w:t>дений, отнесения к известным понятиям;</w:t>
      </w:r>
      <w:r w:rsidRPr="001C3870">
        <w:rPr>
          <w:rStyle w:val="Strong"/>
          <w:color w:val="000000"/>
        </w:rPr>
        <w:t xml:space="preserve"> </w:t>
      </w:r>
      <w:r w:rsidRPr="001C3870">
        <w:rPr>
          <w:color w:val="000000"/>
        </w:rPr>
        <w:t>готовность слушать собеседника и вести диалог; готов</w:t>
      </w:r>
      <w:r w:rsidRPr="001C3870">
        <w:rPr>
          <w:color w:val="000000"/>
        </w:rPr>
        <w:softHyphen/>
        <w:t>ность признавать возможность существования различных точек зрения и права каждого иметь свою собственную; из</w:t>
      </w:r>
      <w:r w:rsidRPr="001C3870">
        <w:rPr>
          <w:color w:val="000000"/>
        </w:rPr>
        <w:softHyphen/>
        <w:t>лагать свое мнение и аргументировать свою точку зрения и оценку событий; готовность конструктивно решать конфлик</w:t>
      </w:r>
      <w:r w:rsidRPr="001C3870">
        <w:rPr>
          <w:color w:val="000000"/>
        </w:rPr>
        <w:softHyphen/>
        <w:t>ты посредством интересов сторон и сотрудничества;</w:t>
      </w:r>
      <w:r w:rsidRPr="001C3870">
        <w:rPr>
          <w:rStyle w:val="Strong"/>
          <w:color w:val="000000"/>
        </w:rPr>
        <w:t xml:space="preserve"> </w:t>
      </w:r>
      <w:r w:rsidRPr="001C3870">
        <w:rPr>
          <w:color w:val="000000"/>
        </w:rPr>
        <w:t>определение общей цели и путей ее достижения, уме</w:t>
      </w:r>
      <w:r w:rsidRPr="001C3870">
        <w:rPr>
          <w:color w:val="000000"/>
        </w:rPr>
        <w:softHyphen/>
        <w:t>ние договориться о распределении ролей в совместной дея</w:t>
      </w:r>
      <w:r w:rsidRPr="001C3870">
        <w:rPr>
          <w:color w:val="000000"/>
        </w:rPr>
        <w:softHyphen/>
        <w:t>тельности; адекватно оценивать собственное поведение и поведение окружающих.</w:t>
      </w:r>
    </w:p>
    <w:p w14:paraId="0B8F3C43" w14:textId="77777777" w:rsidR="00E816C2" w:rsidRPr="001C3870" w:rsidRDefault="00E816C2" w:rsidP="00E816C2">
      <w:pPr>
        <w:pStyle w:val="NormalWeb"/>
        <w:ind w:firstLine="709"/>
        <w:jc w:val="both"/>
        <w:rPr>
          <w:color w:val="000000"/>
        </w:rPr>
      </w:pPr>
      <w:r>
        <w:rPr>
          <w:rStyle w:val="Emphasis"/>
          <w:color w:val="000000"/>
        </w:rPr>
        <w:t>-</w:t>
      </w:r>
      <w:r w:rsidRPr="001C3870">
        <w:rPr>
          <w:color w:val="000000"/>
        </w:rPr>
        <w:t>знание, понимание и принятие личностью ценностей: Отечество, семья, религия - как основы религиозно-куль</w:t>
      </w:r>
      <w:r w:rsidRPr="001C3870">
        <w:rPr>
          <w:color w:val="000000"/>
        </w:rPr>
        <w:softHyphen/>
        <w:t>турной традиции многонационального народа России; знакомство с основными нормами светской и религи</w:t>
      </w:r>
      <w:r w:rsidRPr="001C3870">
        <w:rPr>
          <w:color w:val="000000"/>
        </w:rPr>
        <w:softHyphen/>
        <w:t>озной морали, понимание их значения в выстраивании кон</w:t>
      </w:r>
      <w:r w:rsidRPr="001C3870">
        <w:rPr>
          <w:color w:val="000000"/>
        </w:rPr>
        <w:softHyphen/>
        <w:t>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w:t>
      </w:r>
      <w:r w:rsidRPr="001C3870">
        <w:rPr>
          <w:color w:val="000000"/>
        </w:rPr>
        <w:softHyphen/>
        <w:t>ской этике, о традиционных религиях, их роли в культуре, истории и современности России; общие представления об исторической роли традици</w:t>
      </w:r>
      <w:r w:rsidRPr="001C3870">
        <w:rPr>
          <w:color w:val="000000"/>
        </w:rPr>
        <w:softHyphen/>
        <w:t>онных религий в становлении российской государственнос</w:t>
      </w:r>
      <w:r w:rsidRPr="001C3870">
        <w:rPr>
          <w:color w:val="000000"/>
        </w:rPr>
        <w:softHyphen/>
        <w:t>ти; формирование первоначального представления об оте</w:t>
      </w:r>
      <w:r w:rsidRPr="001C3870">
        <w:rPr>
          <w:color w:val="000000"/>
        </w:rPr>
        <w:softHyphen/>
        <w:t>чественной религиозно-культурной традиции как духовной основе многонационального много</w:t>
      </w:r>
      <w:r>
        <w:rPr>
          <w:color w:val="000000"/>
        </w:rPr>
        <w:t xml:space="preserve"> </w:t>
      </w:r>
      <w:r w:rsidRPr="001C3870">
        <w:rPr>
          <w:color w:val="000000"/>
        </w:rPr>
        <w:t>конфессионального наро</w:t>
      </w:r>
      <w:r w:rsidRPr="001C3870">
        <w:rPr>
          <w:color w:val="000000"/>
        </w:rPr>
        <w:softHyphen/>
        <w:t>да России; осознание ценности человеческой жизни.</w:t>
      </w:r>
    </w:p>
    <w:p w14:paraId="1107833A" w14:textId="77777777" w:rsidR="00E816C2" w:rsidRPr="00D136B2" w:rsidRDefault="00E816C2" w:rsidP="00E816C2">
      <w:pPr>
        <w:pStyle w:val="NormalWeb"/>
        <w:ind w:firstLine="709"/>
        <w:jc w:val="both"/>
        <w:rPr>
          <w:color w:val="000000"/>
        </w:rPr>
      </w:pPr>
      <w:r w:rsidRPr="001C3870">
        <w:rPr>
          <w:color w:val="000000"/>
        </w:rPr>
        <w:t xml:space="preserve">Достижение трех уровней воспитательных результатов обеспечивает появление значимых </w:t>
      </w:r>
      <w:r w:rsidRPr="001C3870">
        <w:rPr>
          <w:rStyle w:val="Emphasis"/>
          <w:color w:val="000000"/>
        </w:rPr>
        <w:t xml:space="preserve">эффектов </w:t>
      </w:r>
      <w:r w:rsidRPr="001C3870">
        <w:rPr>
          <w:color w:val="000000"/>
        </w:rPr>
        <w:t>воспитания и социализации детей - формирование у школьников комму</w:t>
      </w:r>
      <w:r w:rsidRPr="001C3870">
        <w:rPr>
          <w:color w:val="000000"/>
        </w:rPr>
        <w:softHyphen/>
        <w:t>никативной, этической, социальной, гражданской компетен</w:t>
      </w:r>
      <w:r w:rsidRPr="001C3870">
        <w:rPr>
          <w:color w:val="000000"/>
        </w:rPr>
        <w:softHyphen/>
        <w:t>тности и социокультурной идентичности в ее национально-государственном, этническом, религиозном, тендерном и других аспектах.</w:t>
      </w:r>
    </w:p>
    <w:p w14:paraId="6841F3FA" w14:textId="77777777" w:rsidR="00E816C2" w:rsidRDefault="00E816C2" w:rsidP="00E816C2">
      <w:pPr>
        <w:tabs>
          <w:tab w:val="num" w:pos="780"/>
        </w:tabs>
        <w:spacing w:after="0" w:line="240" w:lineRule="auto"/>
        <w:ind w:left="780" w:hanging="360"/>
        <w:jc w:val="both"/>
        <w:rPr>
          <w:rFonts w:ascii="Times New Roman" w:eastAsia="Times New Roman" w:hAnsi="Times New Roman" w:cs="Times New Roman"/>
          <w:sz w:val="24"/>
          <w:szCs w:val="24"/>
          <w:lang w:eastAsia="ru-RU"/>
        </w:rPr>
      </w:pPr>
    </w:p>
    <w:p w14:paraId="4539A898" w14:textId="77777777" w:rsidR="00E816C2" w:rsidRDefault="00E816C2" w:rsidP="00E816C2">
      <w:pPr>
        <w:tabs>
          <w:tab w:val="num" w:pos="780"/>
        </w:tabs>
        <w:spacing w:after="0" w:line="240" w:lineRule="auto"/>
        <w:ind w:left="780" w:hanging="360"/>
        <w:jc w:val="both"/>
        <w:rPr>
          <w:rFonts w:ascii="Times New Roman" w:eastAsia="Times New Roman" w:hAnsi="Times New Roman" w:cs="Times New Roman"/>
          <w:sz w:val="24"/>
          <w:szCs w:val="24"/>
          <w:lang w:eastAsia="ru-RU"/>
        </w:rPr>
      </w:pPr>
    </w:p>
    <w:p w14:paraId="5005A2D7" w14:textId="77777777" w:rsidR="00E816C2" w:rsidRDefault="00E816C2" w:rsidP="00E816C2">
      <w:pPr>
        <w:tabs>
          <w:tab w:val="num" w:pos="780"/>
        </w:tabs>
        <w:spacing w:after="0" w:line="240" w:lineRule="auto"/>
        <w:ind w:left="780" w:hanging="360"/>
        <w:jc w:val="both"/>
        <w:rPr>
          <w:rFonts w:ascii="Times New Roman" w:eastAsia="Times New Roman" w:hAnsi="Times New Roman" w:cs="Times New Roman"/>
          <w:sz w:val="24"/>
          <w:szCs w:val="24"/>
          <w:lang w:eastAsia="ru-RU"/>
        </w:rPr>
      </w:pPr>
    </w:p>
    <w:p w14:paraId="0344E0DC" w14:textId="77777777" w:rsidR="00E816C2" w:rsidRPr="00D136B2" w:rsidRDefault="00E816C2" w:rsidP="00E816C2">
      <w:pPr>
        <w:tabs>
          <w:tab w:val="num" w:pos="780"/>
        </w:tabs>
        <w:spacing w:after="0" w:line="240" w:lineRule="auto"/>
        <w:ind w:left="780" w:hanging="360"/>
        <w:jc w:val="center"/>
        <w:rPr>
          <w:rFonts w:ascii="Times New Roman" w:eastAsia="Times New Roman" w:hAnsi="Times New Roman" w:cs="Times New Roman"/>
          <w:b/>
          <w:sz w:val="24"/>
          <w:szCs w:val="24"/>
          <w:lang w:eastAsia="ru-RU"/>
        </w:rPr>
      </w:pPr>
      <w:r w:rsidRPr="00004D8A">
        <w:rPr>
          <w:rFonts w:ascii="Times New Roman" w:eastAsia="Times New Roman" w:hAnsi="Times New Roman" w:cs="Times New Roman"/>
          <w:b/>
          <w:sz w:val="24"/>
          <w:szCs w:val="24"/>
          <w:lang w:eastAsia="ru-RU"/>
        </w:rPr>
        <w:t>Виды деятельности учащихся</w:t>
      </w:r>
    </w:p>
    <w:p w14:paraId="047307BB" w14:textId="77777777" w:rsidR="00E816C2" w:rsidRDefault="00E816C2" w:rsidP="00E816C2">
      <w:pPr>
        <w:overflowPunct w:val="0"/>
        <w:spacing w:line="240" w:lineRule="auto"/>
        <w:ind w:firstLine="708"/>
        <w:jc w:val="both"/>
        <w:textAlignment w:val="baseline"/>
        <w:rPr>
          <w:rFonts w:ascii="Times New Roman" w:hAnsi="Times New Roman" w:cs="Times New Roman"/>
          <w:sz w:val="24"/>
          <w:szCs w:val="24"/>
        </w:rPr>
      </w:pPr>
      <w:r w:rsidRPr="00004D8A">
        <w:rPr>
          <w:rFonts w:ascii="Times New Roman" w:hAnsi="Times New Roman" w:cs="Times New Roman"/>
          <w:sz w:val="24"/>
          <w:szCs w:val="24"/>
        </w:rPr>
        <w:t>Основной формой организации учебного процесса в 4 классе (при изучении основ мировых религиозных культур) является традиционный школьный урок. Для закрепления изученного материала проводится беседа (собеседование). В 4 клас</w:t>
      </w:r>
      <w:r>
        <w:rPr>
          <w:rFonts w:ascii="Times New Roman" w:hAnsi="Times New Roman" w:cs="Times New Roman"/>
          <w:sz w:val="24"/>
          <w:szCs w:val="24"/>
        </w:rPr>
        <w:t>се</w:t>
      </w:r>
      <w:r w:rsidRPr="00004D8A">
        <w:rPr>
          <w:rFonts w:ascii="Times New Roman" w:hAnsi="Times New Roman" w:cs="Times New Roman"/>
          <w:sz w:val="24"/>
          <w:szCs w:val="24"/>
        </w:rPr>
        <w:t xml:space="preserve"> беседа является основной формой проведения занятий. Занятия по курсу «Ос</w:t>
      </w:r>
      <w:r>
        <w:rPr>
          <w:rFonts w:ascii="Times New Roman" w:hAnsi="Times New Roman" w:cs="Times New Roman"/>
          <w:sz w:val="24"/>
          <w:szCs w:val="24"/>
        </w:rPr>
        <w:t>новы светской этики</w:t>
      </w:r>
      <w:r w:rsidRPr="00004D8A">
        <w:rPr>
          <w:rFonts w:ascii="Times New Roman" w:hAnsi="Times New Roman" w:cs="Times New Roman"/>
          <w:sz w:val="24"/>
          <w:szCs w:val="24"/>
        </w:rPr>
        <w:t xml:space="preserve">» рекомендуется сопровождать демонстрацией изображений, совместным чтением и другими </w:t>
      </w:r>
      <w:r w:rsidRPr="00004D8A">
        <w:rPr>
          <w:rFonts w:ascii="Times New Roman" w:hAnsi="Times New Roman" w:cs="Times New Roman"/>
          <w:sz w:val="24"/>
          <w:szCs w:val="24"/>
        </w:rPr>
        <w:lastRenderedPageBreak/>
        <w:t>источниками, прослушиванием произведений, уроками - экскурсиями. При изучении о</w:t>
      </w:r>
      <w:r>
        <w:rPr>
          <w:rFonts w:ascii="Times New Roman" w:hAnsi="Times New Roman" w:cs="Times New Roman"/>
          <w:sz w:val="24"/>
          <w:szCs w:val="24"/>
        </w:rPr>
        <w:t>снов светской этики</w:t>
      </w:r>
      <w:r w:rsidRPr="00004D8A">
        <w:rPr>
          <w:rFonts w:ascii="Times New Roman" w:hAnsi="Times New Roman" w:cs="Times New Roman"/>
          <w:sz w:val="24"/>
          <w:szCs w:val="24"/>
        </w:rPr>
        <w:t xml:space="preserve"> отметки не выставляются. </w:t>
      </w:r>
    </w:p>
    <w:p w14:paraId="4BFC4011" w14:textId="77777777" w:rsidR="00E816C2" w:rsidRDefault="00E816C2" w:rsidP="00E816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Методы </w:t>
      </w:r>
      <w:r w:rsidRPr="00D76FB0">
        <w:rPr>
          <w:rFonts w:ascii="Times New Roman" w:hAnsi="Times New Roman" w:cs="Times New Roman"/>
          <w:b/>
          <w:sz w:val="24"/>
          <w:szCs w:val="24"/>
        </w:rPr>
        <w:t>учебной деятельности</w:t>
      </w:r>
    </w:p>
    <w:p w14:paraId="2732A050" w14:textId="77777777" w:rsidR="00E816C2" w:rsidRPr="00D76FB0" w:rsidRDefault="00E816C2" w:rsidP="00E816C2">
      <w:pPr>
        <w:spacing w:after="0" w:line="240" w:lineRule="auto"/>
        <w:ind w:firstLine="709"/>
        <w:jc w:val="both"/>
        <w:rPr>
          <w:rFonts w:ascii="Times New Roman" w:hAnsi="Times New Roman" w:cs="Times New Roman"/>
          <w:sz w:val="24"/>
          <w:szCs w:val="24"/>
        </w:rPr>
      </w:pPr>
      <w:r w:rsidRPr="00D76FB0">
        <w:rPr>
          <w:rFonts w:ascii="Times New Roman" w:hAnsi="Times New Roman" w:cs="Times New Roman"/>
          <w:sz w:val="24"/>
          <w:szCs w:val="24"/>
        </w:rPr>
        <w:t xml:space="preserve">Формы и виды учебной деятельности, рекомендуемые для организации занятий в рамках курса «Основы религиозных культур и светской этики» основываются на оптимальном сочетании различных методов обучения: </w:t>
      </w:r>
    </w:p>
    <w:p w14:paraId="5C3CE6F1" w14:textId="77777777" w:rsidR="00E816C2" w:rsidRPr="00D76FB0" w:rsidRDefault="00E816C2" w:rsidP="00E816C2">
      <w:pPr>
        <w:numPr>
          <w:ilvl w:val="0"/>
          <w:numId w:val="7"/>
        </w:numPr>
        <w:spacing w:after="0" w:line="240" w:lineRule="auto"/>
        <w:ind w:firstLine="709"/>
        <w:jc w:val="both"/>
        <w:rPr>
          <w:rFonts w:ascii="Times New Roman" w:hAnsi="Times New Roman" w:cs="Times New Roman"/>
          <w:sz w:val="24"/>
          <w:szCs w:val="24"/>
        </w:rPr>
      </w:pPr>
      <w:r w:rsidRPr="00D76FB0">
        <w:rPr>
          <w:rFonts w:ascii="Times New Roman" w:hAnsi="Times New Roman" w:cs="Times New Roman"/>
          <w:sz w:val="24"/>
          <w:szCs w:val="24"/>
        </w:rPr>
        <w:t xml:space="preserve">словесных (решают задачу формирования теоретических и фактических знаний и способствуют развитию логического мышления, речевых умений и эмоциональной сферы личности); </w:t>
      </w:r>
    </w:p>
    <w:p w14:paraId="27748923" w14:textId="77777777" w:rsidR="00E816C2" w:rsidRPr="00D76FB0" w:rsidRDefault="00E816C2" w:rsidP="00E816C2">
      <w:pPr>
        <w:numPr>
          <w:ilvl w:val="0"/>
          <w:numId w:val="7"/>
        </w:numPr>
        <w:spacing w:after="0" w:line="240" w:lineRule="auto"/>
        <w:ind w:firstLine="709"/>
        <w:jc w:val="both"/>
        <w:rPr>
          <w:rFonts w:ascii="Times New Roman" w:hAnsi="Times New Roman" w:cs="Times New Roman"/>
          <w:sz w:val="24"/>
          <w:szCs w:val="24"/>
        </w:rPr>
      </w:pPr>
      <w:r w:rsidRPr="00D76FB0">
        <w:rPr>
          <w:rFonts w:ascii="Times New Roman" w:hAnsi="Times New Roman" w:cs="Times New Roman"/>
          <w:sz w:val="24"/>
          <w:szCs w:val="24"/>
        </w:rPr>
        <w:t xml:space="preserve">наглядных (решают задачи развития образного мышления, познавательного интереса,  воспитания художественного вкуса,  способствуют формированию культурной эрудиции); </w:t>
      </w:r>
    </w:p>
    <w:p w14:paraId="3CBDD889" w14:textId="77777777" w:rsidR="00E816C2" w:rsidRPr="00D76FB0" w:rsidRDefault="00E816C2" w:rsidP="00E816C2">
      <w:pPr>
        <w:numPr>
          <w:ilvl w:val="0"/>
          <w:numId w:val="7"/>
        </w:numPr>
        <w:spacing w:after="0" w:line="240" w:lineRule="auto"/>
        <w:ind w:firstLine="709"/>
        <w:jc w:val="both"/>
        <w:rPr>
          <w:rFonts w:ascii="Times New Roman" w:hAnsi="Times New Roman" w:cs="Times New Roman"/>
          <w:sz w:val="24"/>
          <w:szCs w:val="24"/>
        </w:rPr>
      </w:pPr>
      <w:r w:rsidRPr="00D76FB0">
        <w:rPr>
          <w:rFonts w:ascii="Times New Roman" w:hAnsi="Times New Roman" w:cs="Times New Roman"/>
          <w:sz w:val="24"/>
          <w:szCs w:val="24"/>
        </w:rPr>
        <w:t xml:space="preserve">практических,  проблемно-поисковых и методов самостоятельной работы  (необходимы для закрепления теоретических знаний и способствуют совершенствованию умений практической деятельности в конкретной сфере, развитию самостоятельности мышления и познавательного интереса); </w:t>
      </w:r>
    </w:p>
    <w:p w14:paraId="5A28CAEC" w14:textId="77777777" w:rsidR="00E816C2" w:rsidRPr="00D76FB0" w:rsidRDefault="00E816C2" w:rsidP="00E816C2">
      <w:pPr>
        <w:numPr>
          <w:ilvl w:val="0"/>
          <w:numId w:val="7"/>
        </w:numPr>
        <w:spacing w:after="0" w:line="240" w:lineRule="auto"/>
        <w:ind w:firstLine="709"/>
        <w:jc w:val="both"/>
        <w:rPr>
          <w:rFonts w:ascii="Times New Roman" w:hAnsi="Times New Roman" w:cs="Times New Roman"/>
          <w:sz w:val="24"/>
          <w:szCs w:val="24"/>
        </w:rPr>
      </w:pPr>
      <w:r w:rsidRPr="00D76FB0">
        <w:rPr>
          <w:rFonts w:ascii="Times New Roman" w:hAnsi="Times New Roman" w:cs="Times New Roman"/>
          <w:sz w:val="24"/>
          <w:szCs w:val="24"/>
        </w:rPr>
        <w:t>репродуктивных (необходимы для освоения фактических знаний, развития памяти, совершенствования навыков учебного труда)</w:t>
      </w:r>
    </w:p>
    <w:p w14:paraId="69FDA0B0" w14:textId="77777777" w:rsidR="00E816C2" w:rsidRPr="00D76FB0" w:rsidRDefault="00E816C2" w:rsidP="00E816C2">
      <w:pPr>
        <w:spacing w:after="0" w:line="240" w:lineRule="auto"/>
        <w:ind w:firstLine="709"/>
        <w:jc w:val="both"/>
        <w:rPr>
          <w:rFonts w:ascii="Times New Roman" w:hAnsi="Times New Roman" w:cs="Times New Roman"/>
          <w:sz w:val="24"/>
          <w:szCs w:val="24"/>
        </w:rPr>
      </w:pPr>
      <w:r w:rsidRPr="00D76FB0">
        <w:rPr>
          <w:rFonts w:ascii="Times New Roman" w:hAnsi="Times New Roman" w:cs="Times New Roman"/>
          <w:sz w:val="24"/>
          <w:szCs w:val="24"/>
        </w:rPr>
        <w:t xml:space="preserve">Важное место в реализации курса ОРКСЭ занимает работа в группах, которая позволяет ученикам получить эмоциональную и содержательную поддержку, создает, при правильной ее организации, эффект включенности в общую работу класса.  </w:t>
      </w:r>
    </w:p>
    <w:p w14:paraId="420A81CA" w14:textId="77777777" w:rsidR="00E816C2" w:rsidRDefault="00E816C2" w:rsidP="00E816C2">
      <w:pPr>
        <w:spacing w:after="0" w:line="240" w:lineRule="auto"/>
        <w:ind w:firstLine="709"/>
        <w:jc w:val="both"/>
        <w:rPr>
          <w:rFonts w:ascii="Times New Roman" w:hAnsi="Times New Roman" w:cs="Times New Roman"/>
          <w:sz w:val="24"/>
          <w:szCs w:val="24"/>
        </w:rPr>
      </w:pPr>
      <w:r w:rsidRPr="00D76FB0">
        <w:rPr>
          <w:rFonts w:ascii="Times New Roman" w:hAnsi="Times New Roman" w:cs="Times New Roman"/>
          <w:sz w:val="24"/>
          <w:szCs w:val="24"/>
        </w:rPr>
        <w:t xml:space="preserve">При организации работы в группах необходимо учитывать личностные характеристики учащихся, степень развития их универсальных учебных действий и предметных умений, степень заинтересованности, уровень   владения общекультурным материалом, степень самостоятельности в овладении способами оптимизации учебной деятельности.  Одна из задач, о которых должен помнить учитель, планируя работу в группах, – это создание перспективы получения индивидуального образовательного результата каждым учеником.  Работа младших школьников в группе не должна превышать 10-15 минут и проходить в общей благоприятной атмосфере заинтересованности как содержанием предмета, так и результатом собственной учебной деятельности. </w:t>
      </w:r>
    </w:p>
    <w:p w14:paraId="2821F3E8" w14:textId="77777777" w:rsidR="00E816C2" w:rsidRPr="00D76FB0" w:rsidRDefault="00E816C2" w:rsidP="00E816C2">
      <w:pPr>
        <w:spacing w:after="0" w:line="240" w:lineRule="auto"/>
        <w:ind w:firstLine="709"/>
        <w:jc w:val="center"/>
        <w:rPr>
          <w:rFonts w:ascii="Times New Roman" w:hAnsi="Times New Roman" w:cs="Times New Roman"/>
          <w:sz w:val="24"/>
          <w:szCs w:val="24"/>
        </w:rPr>
      </w:pPr>
    </w:p>
    <w:p w14:paraId="3996D6BC" w14:textId="77777777" w:rsidR="00E816C2" w:rsidRPr="00D76FB0" w:rsidRDefault="00E816C2" w:rsidP="00E816C2">
      <w:pPr>
        <w:spacing w:after="0" w:line="240" w:lineRule="auto"/>
        <w:jc w:val="center"/>
        <w:rPr>
          <w:rFonts w:ascii="Times New Roman" w:hAnsi="Times New Roman" w:cs="Times New Roman"/>
          <w:b/>
          <w:sz w:val="24"/>
          <w:szCs w:val="24"/>
        </w:rPr>
      </w:pPr>
      <w:r w:rsidRPr="00D76FB0">
        <w:rPr>
          <w:rFonts w:ascii="Times New Roman" w:hAnsi="Times New Roman" w:cs="Times New Roman"/>
          <w:b/>
          <w:sz w:val="24"/>
          <w:szCs w:val="24"/>
        </w:rPr>
        <w:t>Формы учебной работы</w:t>
      </w:r>
    </w:p>
    <w:p w14:paraId="6AB8C0C3" w14:textId="77777777" w:rsidR="00E816C2" w:rsidRPr="00D76FB0" w:rsidRDefault="00E816C2" w:rsidP="00E816C2">
      <w:pPr>
        <w:spacing w:after="0" w:line="240" w:lineRule="auto"/>
        <w:ind w:firstLine="708"/>
        <w:jc w:val="both"/>
        <w:rPr>
          <w:rFonts w:ascii="Times New Roman" w:hAnsi="Times New Roman" w:cs="Times New Roman"/>
          <w:sz w:val="24"/>
          <w:szCs w:val="24"/>
        </w:rPr>
      </w:pPr>
      <w:r w:rsidRPr="00D76FB0">
        <w:rPr>
          <w:rFonts w:ascii="Times New Roman" w:hAnsi="Times New Roman" w:cs="Times New Roman"/>
          <w:b/>
          <w:sz w:val="24"/>
          <w:szCs w:val="24"/>
        </w:rPr>
        <w:t xml:space="preserve">Драматизация </w:t>
      </w:r>
      <w:r w:rsidRPr="00D76FB0">
        <w:rPr>
          <w:rFonts w:ascii="Times New Roman" w:hAnsi="Times New Roman" w:cs="Times New Roman"/>
          <w:sz w:val="24"/>
          <w:szCs w:val="24"/>
        </w:rPr>
        <w:t xml:space="preserve"> (театрализация)  предоставляет  возможность для самопрезентации учащихся.  Она может быть включена в урок в качестве иллюстративного фрагмента или презентации домашнего задания,  либо стать результатом долгосрочной проектной работы учащихся.  Максимальный педагогический эффект достигается при условии активного участия детей во всех этапах деятельности: в написании сценария,  распределении ролей,  режиссуре,  сценографии,  костюмировании и т.д. Каждый из этих этапов может быть поручен отдельной творческой группе.  </w:t>
      </w:r>
    </w:p>
    <w:p w14:paraId="4CC7EA35" w14:textId="77777777" w:rsidR="00E816C2" w:rsidRPr="00D76FB0" w:rsidRDefault="00E816C2" w:rsidP="00E816C2">
      <w:pPr>
        <w:spacing w:after="0" w:line="240" w:lineRule="auto"/>
        <w:ind w:firstLine="708"/>
        <w:jc w:val="both"/>
        <w:rPr>
          <w:rFonts w:ascii="Times New Roman" w:hAnsi="Times New Roman" w:cs="Times New Roman"/>
          <w:sz w:val="24"/>
          <w:szCs w:val="24"/>
        </w:rPr>
      </w:pPr>
      <w:r w:rsidRPr="00D76FB0">
        <w:rPr>
          <w:rFonts w:ascii="Times New Roman" w:hAnsi="Times New Roman" w:cs="Times New Roman"/>
          <w:b/>
          <w:sz w:val="24"/>
          <w:szCs w:val="24"/>
        </w:rPr>
        <w:t>Интервью</w:t>
      </w:r>
      <w:r w:rsidRPr="00D76FB0">
        <w:rPr>
          <w:rFonts w:ascii="Times New Roman" w:hAnsi="Times New Roman" w:cs="Times New Roman"/>
          <w:sz w:val="24"/>
          <w:szCs w:val="24"/>
        </w:rPr>
        <w:t xml:space="preserve">.  Эта форма учебной деятельности может быть использована как в урочной,  так и во внеурочной деятельности учащихся в качестве домашнего задания (например, взять интервью по определенной теме у членов своей семьи, старшеклассников и т.п.). В формате интервью может осуществляться также рефлексия по итогам работы класса на уроке или по итогам изучения темы.  Вопросы для интервью должны быть разработаны самими учащимися и направлены на раскрытие определенной проблемы, которую они выбирают самостоятельно или вместе с учителем.  </w:t>
      </w:r>
    </w:p>
    <w:p w14:paraId="2C70C647" w14:textId="77777777" w:rsidR="00E816C2" w:rsidRPr="00D76FB0" w:rsidRDefault="00E816C2" w:rsidP="00E816C2">
      <w:pPr>
        <w:spacing w:after="0" w:line="240" w:lineRule="auto"/>
        <w:ind w:firstLine="708"/>
        <w:jc w:val="both"/>
        <w:rPr>
          <w:rFonts w:ascii="Times New Roman" w:hAnsi="Times New Roman" w:cs="Times New Roman"/>
          <w:sz w:val="24"/>
          <w:szCs w:val="24"/>
        </w:rPr>
      </w:pPr>
      <w:r w:rsidRPr="00D76FB0">
        <w:rPr>
          <w:rFonts w:ascii="Times New Roman" w:hAnsi="Times New Roman" w:cs="Times New Roman"/>
          <w:b/>
          <w:sz w:val="24"/>
          <w:szCs w:val="24"/>
        </w:rPr>
        <w:t>Составление словаря-глоссария</w:t>
      </w:r>
      <w:r w:rsidRPr="00D76FB0">
        <w:rPr>
          <w:rFonts w:ascii="Times New Roman" w:hAnsi="Times New Roman" w:cs="Times New Roman"/>
          <w:sz w:val="24"/>
          <w:szCs w:val="24"/>
        </w:rPr>
        <w:t xml:space="preserve"> является сквозным видом учебной деятельности, который проходит через все уроки курса, способствуя систематизации и усвоению учебного материала.  Содержание глоссария составляют понятия, наиболее характерные для конкретного содержательного модуля и являющиеся ключевыми для понимания </w:t>
      </w:r>
      <w:r w:rsidRPr="00D76FB0">
        <w:rPr>
          <w:rFonts w:ascii="Times New Roman" w:hAnsi="Times New Roman" w:cs="Times New Roman"/>
          <w:sz w:val="24"/>
          <w:szCs w:val="24"/>
        </w:rPr>
        <w:lastRenderedPageBreak/>
        <w:t xml:space="preserve">мировоззренческой и культурной специфики изучаемого материала.  При составлении словаря учащимся важно не просто отобрать наиболее удачное определение понятия или попытаться его сформулировать самостоятельно, но и объяснить, почему данное понятие является значимым для конкретной культуры.  Целесообразно включать работу над составлением понятийного словаря в завершающий этап урока, подводя таким образом его итоги, а в завершении изучения курса проводить работу по обобщению и систематизации собранного материала. </w:t>
      </w:r>
    </w:p>
    <w:p w14:paraId="7D734F28" w14:textId="77777777" w:rsidR="00E816C2" w:rsidRPr="00D76FB0" w:rsidRDefault="00E816C2" w:rsidP="00E816C2">
      <w:pPr>
        <w:spacing w:after="0" w:line="240" w:lineRule="auto"/>
        <w:ind w:firstLine="708"/>
        <w:jc w:val="both"/>
        <w:rPr>
          <w:rFonts w:ascii="Times New Roman" w:hAnsi="Times New Roman" w:cs="Times New Roman"/>
          <w:b/>
          <w:sz w:val="24"/>
          <w:szCs w:val="24"/>
        </w:rPr>
      </w:pPr>
      <w:r w:rsidRPr="00D76FB0">
        <w:rPr>
          <w:rFonts w:ascii="Times New Roman" w:hAnsi="Times New Roman" w:cs="Times New Roman"/>
          <w:b/>
          <w:sz w:val="24"/>
          <w:szCs w:val="24"/>
        </w:rPr>
        <w:t xml:space="preserve">Сочинение. </w:t>
      </w:r>
      <w:r w:rsidRPr="00D76FB0">
        <w:rPr>
          <w:rFonts w:ascii="Times New Roman" w:hAnsi="Times New Roman" w:cs="Times New Roman"/>
          <w:sz w:val="24"/>
          <w:szCs w:val="24"/>
        </w:rPr>
        <w:t>Сочинение позволяет достаточно объективно раскрыть степень</w:t>
      </w:r>
      <w:r w:rsidRPr="00D76FB0">
        <w:rPr>
          <w:rFonts w:ascii="Times New Roman" w:hAnsi="Times New Roman" w:cs="Times New Roman"/>
          <w:b/>
          <w:sz w:val="24"/>
          <w:szCs w:val="24"/>
        </w:rPr>
        <w:t xml:space="preserve"> </w:t>
      </w:r>
      <w:r w:rsidRPr="00D76FB0">
        <w:rPr>
          <w:rFonts w:ascii="Times New Roman" w:hAnsi="Times New Roman" w:cs="Times New Roman"/>
          <w:sz w:val="24"/>
          <w:szCs w:val="24"/>
        </w:rPr>
        <w:t>освоения материала, уровень развития когнитивных навыков, а также дает</w:t>
      </w:r>
      <w:r w:rsidRPr="00D76FB0">
        <w:rPr>
          <w:rFonts w:ascii="Times New Roman" w:hAnsi="Times New Roman" w:cs="Times New Roman"/>
          <w:b/>
          <w:sz w:val="24"/>
          <w:szCs w:val="24"/>
        </w:rPr>
        <w:t xml:space="preserve"> </w:t>
      </w:r>
      <w:r w:rsidRPr="00D76FB0">
        <w:rPr>
          <w:rFonts w:ascii="Times New Roman" w:hAnsi="Times New Roman" w:cs="Times New Roman"/>
          <w:sz w:val="24"/>
          <w:szCs w:val="24"/>
        </w:rPr>
        <w:t>возможность учащимся сформулировать собственную позицию по изучаемой</w:t>
      </w:r>
      <w:r w:rsidRPr="00D76FB0">
        <w:rPr>
          <w:rFonts w:ascii="Times New Roman" w:hAnsi="Times New Roman" w:cs="Times New Roman"/>
          <w:b/>
          <w:sz w:val="24"/>
          <w:szCs w:val="24"/>
        </w:rPr>
        <w:t xml:space="preserve"> </w:t>
      </w:r>
      <w:r w:rsidRPr="00D76FB0">
        <w:rPr>
          <w:rFonts w:ascii="Times New Roman" w:hAnsi="Times New Roman" w:cs="Times New Roman"/>
          <w:sz w:val="24"/>
          <w:szCs w:val="24"/>
        </w:rPr>
        <w:t>проблеме и выразить точку зрения, которую учащийся, по тем или иным</w:t>
      </w:r>
      <w:r w:rsidRPr="00D76FB0">
        <w:rPr>
          <w:rFonts w:ascii="Times New Roman" w:hAnsi="Times New Roman" w:cs="Times New Roman"/>
          <w:b/>
          <w:sz w:val="24"/>
          <w:szCs w:val="24"/>
        </w:rPr>
        <w:t xml:space="preserve"> </w:t>
      </w:r>
      <w:r w:rsidRPr="00D76FB0">
        <w:rPr>
          <w:rFonts w:ascii="Times New Roman" w:hAnsi="Times New Roman" w:cs="Times New Roman"/>
          <w:sz w:val="24"/>
          <w:szCs w:val="24"/>
        </w:rPr>
        <w:t>причинам, не решался высказать публично на уроке или в рамках групповой</w:t>
      </w:r>
      <w:r w:rsidRPr="00D76FB0">
        <w:rPr>
          <w:rFonts w:ascii="Times New Roman" w:hAnsi="Times New Roman" w:cs="Times New Roman"/>
          <w:b/>
          <w:sz w:val="24"/>
          <w:szCs w:val="24"/>
        </w:rPr>
        <w:t xml:space="preserve"> </w:t>
      </w:r>
      <w:r w:rsidRPr="00D76FB0">
        <w:rPr>
          <w:rFonts w:ascii="Times New Roman" w:hAnsi="Times New Roman" w:cs="Times New Roman"/>
          <w:sz w:val="24"/>
          <w:szCs w:val="24"/>
        </w:rPr>
        <w:t xml:space="preserve">работы.  Учащимся можно предложить темы творческих работ на выбор. Важно, чтобы они были оригинальными, стимулирующими фантазию, образное мышление и позволяли переосмыслить информацию с новых позиций, провести параллель между историческими и культурными событиями далекого прошлого и современностью.  Например, на уроке по иудейской культуре группе учащихся можно предложить представить себя журналистами, оказавшимися в древнем Египте с заданием написать газетную статью о Моисее и иудейском народе, пребывавшем в плену.  </w:t>
      </w:r>
    </w:p>
    <w:p w14:paraId="4BB0A8AB" w14:textId="77777777" w:rsidR="00E816C2" w:rsidRPr="00D76FB0" w:rsidRDefault="00E816C2" w:rsidP="00E816C2">
      <w:pPr>
        <w:spacing w:after="0" w:line="240" w:lineRule="auto"/>
        <w:ind w:firstLine="708"/>
        <w:jc w:val="both"/>
        <w:rPr>
          <w:rFonts w:ascii="Times New Roman" w:hAnsi="Times New Roman" w:cs="Times New Roman"/>
          <w:b/>
          <w:sz w:val="24"/>
          <w:szCs w:val="24"/>
        </w:rPr>
      </w:pPr>
      <w:r w:rsidRPr="00D76FB0">
        <w:rPr>
          <w:rFonts w:ascii="Times New Roman" w:hAnsi="Times New Roman" w:cs="Times New Roman"/>
          <w:b/>
          <w:sz w:val="24"/>
          <w:szCs w:val="24"/>
        </w:rPr>
        <w:t xml:space="preserve">Эссе. </w:t>
      </w:r>
      <w:r w:rsidRPr="00D76FB0">
        <w:rPr>
          <w:rFonts w:ascii="Times New Roman" w:hAnsi="Times New Roman" w:cs="Times New Roman"/>
          <w:sz w:val="24"/>
          <w:szCs w:val="24"/>
        </w:rPr>
        <w:t>Размышления на определенную тему по собственному выбору. (Например, одной из тем может быть анализ явление чуда в жизни человека.  Учитель</w:t>
      </w:r>
      <w:r w:rsidRPr="00D76FB0">
        <w:rPr>
          <w:rFonts w:ascii="Times New Roman" w:hAnsi="Times New Roman" w:cs="Times New Roman"/>
          <w:b/>
          <w:sz w:val="24"/>
          <w:szCs w:val="24"/>
        </w:rPr>
        <w:t xml:space="preserve"> </w:t>
      </w:r>
      <w:r w:rsidRPr="00D76FB0">
        <w:rPr>
          <w:rFonts w:ascii="Times New Roman" w:hAnsi="Times New Roman" w:cs="Times New Roman"/>
          <w:sz w:val="24"/>
          <w:szCs w:val="24"/>
        </w:rPr>
        <w:t>может спросить учащихся случались ли в их жизни чудесные события и как они</w:t>
      </w:r>
      <w:r w:rsidRPr="00D76FB0">
        <w:rPr>
          <w:rFonts w:ascii="Times New Roman" w:hAnsi="Times New Roman" w:cs="Times New Roman"/>
          <w:b/>
          <w:sz w:val="24"/>
          <w:szCs w:val="24"/>
        </w:rPr>
        <w:t xml:space="preserve"> </w:t>
      </w:r>
      <w:r w:rsidRPr="00D76FB0">
        <w:rPr>
          <w:rFonts w:ascii="Times New Roman" w:hAnsi="Times New Roman" w:cs="Times New Roman"/>
          <w:sz w:val="24"/>
          <w:szCs w:val="24"/>
        </w:rPr>
        <w:t>их воспринимали, и предложить написать об этом.)</w:t>
      </w:r>
    </w:p>
    <w:p w14:paraId="53437AC4" w14:textId="77777777" w:rsidR="00E816C2" w:rsidRPr="00D76FB0" w:rsidRDefault="00E816C2" w:rsidP="00E816C2">
      <w:pPr>
        <w:spacing w:after="0" w:line="240" w:lineRule="auto"/>
        <w:ind w:firstLine="708"/>
        <w:jc w:val="both"/>
        <w:rPr>
          <w:rFonts w:ascii="Times New Roman" w:hAnsi="Times New Roman" w:cs="Times New Roman"/>
          <w:sz w:val="24"/>
          <w:szCs w:val="24"/>
        </w:rPr>
      </w:pPr>
      <w:r w:rsidRPr="00D76FB0">
        <w:rPr>
          <w:rFonts w:ascii="Times New Roman" w:hAnsi="Times New Roman" w:cs="Times New Roman"/>
          <w:b/>
          <w:sz w:val="24"/>
          <w:szCs w:val="24"/>
        </w:rPr>
        <w:t>Создание галереи образов</w:t>
      </w:r>
      <w:r w:rsidRPr="00D76FB0">
        <w:rPr>
          <w:rFonts w:ascii="Times New Roman" w:hAnsi="Times New Roman" w:cs="Times New Roman"/>
          <w:sz w:val="24"/>
          <w:szCs w:val="24"/>
        </w:rPr>
        <w:t xml:space="preserve">. Формирует образное восприятие изучаемого материала, установление внутренних связей курса на визуальном уровне.  Эта работа способствует формированию культурной эрудиции учащихся. Содержанием галереи образов может стать самый разнообразный наглядный материал: фотографии, 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 Галерея образов может представлять собою выставку,  оформленную учащимися,  или,  благодаря внедрению в учебный процесс информационно-коммуникационных технологий,  иметь виртуальный характер  (например,  в виде презентации, подготовленной с использованием программы Power Point). Желательно,  чтобы каждый  «экспонат»,  помещенный в экспозицию, сопровождался краткой аннотацией,  работа над которыми –  еще один этап закрепления теоретических сведений. </w:t>
      </w:r>
    </w:p>
    <w:p w14:paraId="5EC99874" w14:textId="77777777" w:rsidR="00E816C2" w:rsidRPr="00D76FB0" w:rsidRDefault="00E816C2" w:rsidP="00E816C2">
      <w:pPr>
        <w:spacing w:after="0" w:line="240" w:lineRule="auto"/>
        <w:ind w:firstLine="708"/>
        <w:jc w:val="both"/>
        <w:rPr>
          <w:rFonts w:ascii="Times New Roman" w:hAnsi="Times New Roman" w:cs="Times New Roman"/>
          <w:sz w:val="24"/>
          <w:szCs w:val="24"/>
        </w:rPr>
      </w:pPr>
      <w:r w:rsidRPr="00D76FB0">
        <w:rPr>
          <w:rFonts w:ascii="Times New Roman" w:hAnsi="Times New Roman" w:cs="Times New Roman"/>
          <w:b/>
          <w:sz w:val="24"/>
          <w:szCs w:val="24"/>
        </w:rPr>
        <w:t>Использование информационно-коммуникационных технологий</w:t>
      </w:r>
      <w:r w:rsidRPr="00D76FB0">
        <w:rPr>
          <w:rFonts w:ascii="Times New Roman" w:hAnsi="Times New Roman" w:cs="Times New Roman"/>
          <w:sz w:val="24"/>
          <w:szCs w:val="24"/>
        </w:rPr>
        <w:t>. В сети Интернет учащиеся могут найти необходимый иллюстративный материал практически для каждого урока и самостоятельно его оформить.  Важным преимуществом применения ИКТ на уроке является их адресность, возможность гибкого учета потребностей и возможностей конкретной аудитории учащихся, а также задач, выдвигаемых учителем.  Обращение в рамках компьютерной презентации к памятникам живописи, скульптуры, архитектуры позволяет максимально сконцентрировать внимание учащихся на ключевых характеристиках изучаемого материала, осуществить процесс «свертывания» информации.  Ресурсы сети Интернет являются также незаменимым источником для проведения заочных экскурсий, поиска справочной информации по теме. (Уникальные возможности предоставляет, например, ресурс Google Art Project (http://www.googleartproject.com), где представлены экспонаты ведущих художественных музеев и картинных галерей мира, 3D модели залов.)</w:t>
      </w:r>
    </w:p>
    <w:p w14:paraId="76EA7F84" w14:textId="77777777" w:rsidR="00E816C2" w:rsidRDefault="00E816C2" w:rsidP="00E816C2">
      <w:pPr>
        <w:spacing w:after="0" w:line="240" w:lineRule="auto"/>
        <w:ind w:firstLine="708"/>
        <w:jc w:val="both"/>
        <w:rPr>
          <w:rFonts w:ascii="Times New Roman" w:hAnsi="Times New Roman" w:cs="Times New Roman"/>
          <w:sz w:val="24"/>
          <w:szCs w:val="24"/>
        </w:rPr>
      </w:pPr>
      <w:r w:rsidRPr="00D76FB0">
        <w:rPr>
          <w:rFonts w:ascii="Times New Roman" w:hAnsi="Times New Roman" w:cs="Times New Roman"/>
          <w:b/>
          <w:sz w:val="24"/>
          <w:szCs w:val="24"/>
        </w:rPr>
        <w:t>Домашние задания</w:t>
      </w:r>
      <w:r w:rsidRPr="00D76FB0">
        <w:rPr>
          <w:rFonts w:ascii="Times New Roman" w:hAnsi="Times New Roman" w:cs="Times New Roman"/>
          <w:sz w:val="24"/>
          <w:szCs w:val="24"/>
        </w:rPr>
        <w:t xml:space="preserve">. Они должны иметь творческий, поисковый или проблемный характер.  Каждый учащийся должен выполнить 2-3 творческие и 3-4 поисковые работы за период изучения курса.  </w:t>
      </w:r>
    </w:p>
    <w:p w14:paraId="1D2AE1F1" w14:textId="77777777" w:rsidR="00E816C2" w:rsidRDefault="00E816C2" w:rsidP="00E816C2">
      <w:pPr>
        <w:overflowPunct w:val="0"/>
        <w:spacing w:line="240" w:lineRule="auto"/>
        <w:ind w:firstLine="708"/>
        <w:jc w:val="both"/>
        <w:textAlignment w:val="baseline"/>
        <w:rPr>
          <w:rFonts w:ascii="Times New Roman" w:hAnsi="Times New Roman" w:cs="Times New Roman"/>
          <w:sz w:val="24"/>
          <w:szCs w:val="24"/>
        </w:rPr>
      </w:pPr>
    </w:p>
    <w:p w14:paraId="112A9F1D" w14:textId="77777777" w:rsidR="00E816C2" w:rsidRPr="00004D8A" w:rsidRDefault="00E816C2" w:rsidP="00E816C2">
      <w:pPr>
        <w:overflowPunct w:val="0"/>
        <w:spacing w:line="240" w:lineRule="auto"/>
        <w:ind w:firstLine="708"/>
        <w:jc w:val="both"/>
        <w:textAlignment w:val="baseline"/>
        <w:rPr>
          <w:rFonts w:ascii="Times New Roman" w:hAnsi="Times New Roman" w:cs="Times New Roman"/>
          <w:b/>
          <w:sz w:val="24"/>
          <w:szCs w:val="24"/>
        </w:rPr>
      </w:pPr>
      <w:r w:rsidRPr="00004D8A">
        <w:rPr>
          <w:rFonts w:ascii="Times New Roman" w:hAnsi="Times New Roman" w:cs="Times New Roman"/>
          <w:b/>
          <w:sz w:val="24"/>
          <w:szCs w:val="24"/>
        </w:rPr>
        <w:t>Организация проектной и учебно-исследовательской деятельности</w:t>
      </w:r>
    </w:p>
    <w:p w14:paraId="2B26D6BB" w14:textId="77777777" w:rsidR="00E816C2" w:rsidRDefault="00E816C2" w:rsidP="00E816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изучения курса учащиеся выполняют следующие работы:</w:t>
      </w:r>
    </w:p>
    <w:p w14:paraId="0C088A72" w14:textId="77777777" w:rsidR="00E816C2" w:rsidRPr="00D76FB0" w:rsidRDefault="00E816C2" w:rsidP="00E816C2">
      <w:pPr>
        <w:spacing w:after="0" w:line="240" w:lineRule="auto"/>
        <w:jc w:val="both"/>
        <w:rPr>
          <w:rFonts w:ascii="Times New Roman" w:eastAsia="Times New Roman" w:hAnsi="Times New Roman" w:cs="Times New Roman"/>
          <w:b/>
          <w:i/>
          <w:sz w:val="24"/>
          <w:szCs w:val="24"/>
          <w:lang w:eastAsia="ru-RU"/>
        </w:rPr>
      </w:pPr>
    </w:p>
    <w:p w14:paraId="3EB3E7F8" w14:textId="77777777" w:rsidR="00E816C2" w:rsidRPr="00D76FB0" w:rsidRDefault="00E816C2" w:rsidP="00E816C2">
      <w:pPr>
        <w:pStyle w:val="ListParagraph"/>
        <w:numPr>
          <w:ilvl w:val="0"/>
          <w:numId w:val="9"/>
        </w:numPr>
        <w:spacing w:after="0" w:line="240" w:lineRule="auto"/>
        <w:jc w:val="both"/>
        <w:rPr>
          <w:rFonts w:ascii="Times New Roman" w:hAnsi="Times New Roman"/>
          <w:sz w:val="24"/>
          <w:szCs w:val="24"/>
        </w:rPr>
      </w:pPr>
      <w:r w:rsidRPr="00D76FB0">
        <w:rPr>
          <w:rFonts w:ascii="Times New Roman" w:hAnsi="Times New Roman"/>
          <w:sz w:val="24"/>
          <w:szCs w:val="24"/>
        </w:rPr>
        <w:t>По теме «Мое отношение к миру»</w:t>
      </w:r>
    </w:p>
    <w:p w14:paraId="16D6E38C" w14:textId="77777777" w:rsidR="00E816C2" w:rsidRPr="00D76FB0" w:rsidRDefault="00E816C2" w:rsidP="00E816C2">
      <w:pPr>
        <w:pStyle w:val="ListParagraph"/>
        <w:numPr>
          <w:ilvl w:val="0"/>
          <w:numId w:val="9"/>
        </w:numPr>
        <w:spacing w:after="0" w:line="240" w:lineRule="auto"/>
        <w:jc w:val="both"/>
        <w:rPr>
          <w:rFonts w:ascii="Times New Roman" w:hAnsi="Times New Roman"/>
          <w:sz w:val="24"/>
          <w:szCs w:val="24"/>
        </w:rPr>
      </w:pPr>
      <w:r w:rsidRPr="00D76FB0">
        <w:rPr>
          <w:rFonts w:ascii="Times New Roman" w:hAnsi="Times New Roman"/>
          <w:sz w:val="24"/>
          <w:szCs w:val="24"/>
        </w:rPr>
        <w:t>По теме «Мое отношение к людям»</w:t>
      </w:r>
    </w:p>
    <w:p w14:paraId="4CE42C27" w14:textId="77777777" w:rsidR="00E816C2" w:rsidRPr="00D76FB0" w:rsidRDefault="00E816C2" w:rsidP="00E816C2">
      <w:pPr>
        <w:pStyle w:val="ListParagraph"/>
        <w:numPr>
          <w:ilvl w:val="0"/>
          <w:numId w:val="9"/>
        </w:numPr>
        <w:spacing w:after="0" w:line="240" w:lineRule="auto"/>
        <w:jc w:val="both"/>
        <w:rPr>
          <w:rFonts w:ascii="Times New Roman" w:hAnsi="Times New Roman"/>
          <w:sz w:val="24"/>
          <w:szCs w:val="24"/>
        </w:rPr>
      </w:pPr>
      <w:r w:rsidRPr="00D76FB0">
        <w:rPr>
          <w:rFonts w:ascii="Times New Roman" w:hAnsi="Times New Roman"/>
          <w:sz w:val="24"/>
          <w:szCs w:val="24"/>
        </w:rPr>
        <w:t>По теме «Мое отношение к России»</w:t>
      </w:r>
    </w:p>
    <w:p w14:paraId="687EBA25" w14:textId="77777777" w:rsidR="00E816C2" w:rsidRPr="00D76FB0" w:rsidRDefault="00E816C2" w:rsidP="00E816C2">
      <w:pPr>
        <w:pStyle w:val="ListParagraph"/>
        <w:numPr>
          <w:ilvl w:val="0"/>
          <w:numId w:val="9"/>
        </w:numPr>
        <w:spacing w:after="0" w:line="240" w:lineRule="auto"/>
        <w:jc w:val="both"/>
        <w:rPr>
          <w:rFonts w:ascii="Times New Roman" w:hAnsi="Times New Roman"/>
          <w:sz w:val="24"/>
          <w:szCs w:val="24"/>
        </w:rPr>
      </w:pPr>
      <w:r w:rsidRPr="00D76FB0">
        <w:rPr>
          <w:rFonts w:ascii="Times New Roman" w:hAnsi="Times New Roman"/>
          <w:sz w:val="24"/>
          <w:szCs w:val="24"/>
        </w:rPr>
        <w:t>По теме «Моя малая Родина»</w:t>
      </w:r>
    </w:p>
    <w:p w14:paraId="60B7FF72" w14:textId="77777777" w:rsidR="00E816C2" w:rsidRPr="00D76FB0" w:rsidRDefault="00E816C2" w:rsidP="00E816C2">
      <w:pPr>
        <w:pStyle w:val="ListParagraph"/>
        <w:numPr>
          <w:ilvl w:val="0"/>
          <w:numId w:val="9"/>
        </w:numPr>
        <w:spacing w:after="0" w:line="240" w:lineRule="auto"/>
        <w:jc w:val="both"/>
        <w:rPr>
          <w:rFonts w:ascii="Times New Roman" w:hAnsi="Times New Roman"/>
          <w:sz w:val="24"/>
          <w:szCs w:val="24"/>
        </w:rPr>
      </w:pPr>
      <w:r w:rsidRPr="00D76FB0">
        <w:rPr>
          <w:rFonts w:ascii="Times New Roman" w:hAnsi="Times New Roman"/>
          <w:sz w:val="24"/>
          <w:szCs w:val="24"/>
        </w:rPr>
        <w:t>По теме «Герои России»</w:t>
      </w:r>
    </w:p>
    <w:p w14:paraId="0DCFA8BC" w14:textId="77777777" w:rsidR="00E816C2" w:rsidRPr="00D76FB0" w:rsidRDefault="00E816C2" w:rsidP="00E816C2">
      <w:pPr>
        <w:pStyle w:val="ListParagraph"/>
        <w:numPr>
          <w:ilvl w:val="0"/>
          <w:numId w:val="9"/>
        </w:numPr>
        <w:spacing w:after="0" w:line="240" w:lineRule="auto"/>
        <w:jc w:val="both"/>
        <w:rPr>
          <w:rFonts w:ascii="Times New Roman" w:hAnsi="Times New Roman"/>
          <w:sz w:val="24"/>
          <w:szCs w:val="24"/>
        </w:rPr>
      </w:pPr>
      <w:r w:rsidRPr="00D76FB0">
        <w:rPr>
          <w:rFonts w:ascii="Times New Roman" w:hAnsi="Times New Roman"/>
          <w:sz w:val="24"/>
          <w:szCs w:val="24"/>
        </w:rPr>
        <w:t>По теме «Мой друг»</w:t>
      </w:r>
    </w:p>
    <w:p w14:paraId="7288F27C" w14:textId="77777777" w:rsidR="00E816C2" w:rsidRPr="00D76FB0" w:rsidRDefault="00E816C2" w:rsidP="00E816C2">
      <w:pPr>
        <w:pStyle w:val="ListParagraph"/>
        <w:numPr>
          <w:ilvl w:val="0"/>
          <w:numId w:val="9"/>
        </w:numPr>
        <w:spacing w:after="0" w:line="240" w:lineRule="auto"/>
        <w:jc w:val="both"/>
        <w:rPr>
          <w:rFonts w:ascii="Times New Roman" w:hAnsi="Times New Roman"/>
          <w:sz w:val="24"/>
          <w:szCs w:val="24"/>
        </w:rPr>
      </w:pPr>
      <w:r w:rsidRPr="00D76FB0">
        <w:rPr>
          <w:rFonts w:ascii="Times New Roman" w:hAnsi="Times New Roman"/>
          <w:sz w:val="24"/>
          <w:szCs w:val="24"/>
        </w:rPr>
        <w:t>По теме «Подари людям счастье»</w:t>
      </w:r>
    </w:p>
    <w:p w14:paraId="0ACB761D" w14:textId="77777777" w:rsidR="00E816C2" w:rsidRPr="00D76FB0" w:rsidRDefault="00E816C2" w:rsidP="00E816C2">
      <w:pPr>
        <w:pStyle w:val="ListParagraph"/>
        <w:numPr>
          <w:ilvl w:val="0"/>
          <w:numId w:val="9"/>
        </w:numPr>
        <w:spacing w:after="0" w:line="240" w:lineRule="auto"/>
        <w:jc w:val="both"/>
        <w:rPr>
          <w:rFonts w:ascii="Times New Roman" w:hAnsi="Times New Roman"/>
          <w:sz w:val="24"/>
          <w:szCs w:val="24"/>
        </w:rPr>
      </w:pPr>
      <w:r w:rsidRPr="00D76FB0">
        <w:rPr>
          <w:rFonts w:ascii="Times New Roman" w:hAnsi="Times New Roman"/>
          <w:sz w:val="24"/>
          <w:szCs w:val="24"/>
        </w:rPr>
        <w:t>По теме «Как я понимаю счастье»</w:t>
      </w:r>
    </w:p>
    <w:p w14:paraId="3A7EDBC6" w14:textId="77777777" w:rsidR="00E816C2" w:rsidRDefault="00E816C2" w:rsidP="00E816C2">
      <w:pPr>
        <w:pStyle w:val="ListParagraph"/>
        <w:numPr>
          <w:ilvl w:val="0"/>
          <w:numId w:val="9"/>
        </w:numPr>
        <w:spacing w:after="0" w:line="240" w:lineRule="auto"/>
        <w:jc w:val="both"/>
        <w:rPr>
          <w:rFonts w:ascii="Times New Roman" w:hAnsi="Times New Roman"/>
          <w:sz w:val="24"/>
          <w:szCs w:val="24"/>
        </w:rPr>
      </w:pPr>
      <w:r w:rsidRPr="00D76FB0">
        <w:rPr>
          <w:rFonts w:ascii="Times New Roman" w:hAnsi="Times New Roman"/>
          <w:sz w:val="24"/>
          <w:szCs w:val="24"/>
        </w:rPr>
        <w:t>По теме «Наши семейные праздник</w:t>
      </w:r>
      <w:r>
        <w:rPr>
          <w:rFonts w:ascii="Times New Roman" w:hAnsi="Times New Roman"/>
          <w:sz w:val="24"/>
          <w:szCs w:val="24"/>
        </w:rPr>
        <w:t>и»</w:t>
      </w:r>
    </w:p>
    <w:p w14:paraId="2FC21F56" w14:textId="77777777" w:rsidR="00E816C2" w:rsidRPr="00D76FB0" w:rsidRDefault="00E816C2" w:rsidP="00E816C2">
      <w:pPr>
        <w:spacing w:after="0" w:line="240" w:lineRule="auto"/>
        <w:jc w:val="both"/>
        <w:rPr>
          <w:rFonts w:ascii="Times New Roman" w:eastAsia="Times New Roman" w:hAnsi="Times New Roman" w:cs="Times New Roman"/>
          <w:b/>
          <w:sz w:val="24"/>
          <w:szCs w:val="24"/>
          <w:lang w:eastAsia="ru-RU"/>
        </w:rPr>
      </w:pPr>
    </w:p>
    <w:p w14:paraId="4538E901" w14:textId="77777777" w:rsidR="00E816C2" w:rsidRPr="00D76FB0" w:rsidRDefault="00E816C2" w:rsidP="00E816C2">
      <w:pPr>
        <w:tabs>
          <w:tab w:val="left" w:pos="9874"/>
        </w:tabs>
        <w:spacing w:after="0" w:line="240" w:lineRule="auto"/>
        <w:jc w:val="both"/>
        <w:rPr>
          <w:rFonts w:ascii="Times New Roman" w:eastAsia="Times New Roman" w:hAnsi="Times New Roman" w:cs="Times New Roman"/>
          <w:b/>
          <w:sz w:val="24"/>
          <w:szCs w:val="24"/>
          <w:lang w:eastAsia="ru-RU"/>
        </w:rPr>
      </w:pPr>
      <w:r w:rsidRPr="00D76FB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14:paraId="334F9F22" w14:textId="77777777" w:rsidR="00E816C2" w:rsidRPr="00FD3C8C" w:rsidRDefault="00E816C2" w:rsidP="00E816C2">
      <w:pPr>
        <w:tabs>
          <w:tab w:val="center" w:pos="4677"/>
          <w:tab w:val="left" w:pos="7170"/>
        </w:tabs>
        <w:spacing w:after="0" w:line="240" w:lineRule="auto"/>
        <w:rPr>
          <w:rFonts w:ascii="Times New Roman" w:hAnsi="Times New Roman" w:cs="Times New Roman"/>
          <w:b/>
          <w:sz w:val="24"/>
          <w:szCs w:val="24"/>
        </w:rPr>
      </w:pPr>
      <w:r>
        <w:rPr>
          <w:rFonts w:ascii="Times New Roman" w:hAnsi="Times New Roman" w:cs="Times New Roman"/>
          <w:b/>
          <w:sz w:val="24"/>
          <w:szCs w:val="24"/>
        </w:rPr>
        <w:tab/>
        <w:t>О</w:t>
      </w:r>
      <w:r w:rsidRPr="00FD3C8C">
        <w:rPr>
          <w:rFonts w:ascii="Times New Roman" w:hAnsi="Times New Roman" w:cs="Times New Roman"/>
          <w:b/>
          <w:sz w:val="24"/>
          <w:szCs w:val="24"/>
        </w:rPr>
        <w:t>сновное содержание курса</w:t>
      </w:r>
      <w:r>
        <w:rPr>
          <w:rFonts w:ascii="Times New Roman" w:hAnsi="Times New Roman" w:cs="Times New Roman"/>
          <w:b/>
          <w:sz w:val="24"/>
          <w:szCs w:val="24"/>
        </w:rPr>
        <w:tab/>
      </w:r>
    </w:p>
    <w:p w14:paraId="1098B80B" w14:textId="77777777" w:rsidR="00E816C2" w:rsidRPr="00FD3C8C" w:rsidRDefault="00E816C2" w:rsidP="00E816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FD3C8C">
        <w:rPr>
          <w:rFonts w:ascii="Times New Roman" w:hAnsi="Times New Roman" w:cs="Times New Roman"/>
          <w:b/>
          <w:sz w:val="24"/>
          <w:szCs w:val="24"/>
        </w:rPr>
        <w:t>сновы религиозных культур и светской этики»</w:t>
      </w:r>
    </w:p>
    <w:p w14:paraId="4DD9258F" w14:textId="77777777" w:rsidR="00E816C2" w:rsidRPr="00FD3C8C" w:rsidRDefault="00E816C2" w:rsidP="00E816C2">
      <w:pPr>
        <w:spacing w:after="0" w:line="240" w:lineRule="auto"/>
        <w:jc w:val="center"/>
        <w:rPr>
          <w:rFonts w:ascii="Times New Roman" w:hAnsi="Times New Roman" w:cs="Times New Roman"/>
          <w:sz w:val="24"/>
          <w:szCs w:val="24"/>
        </w:rPr>
      </w:pPr>
      <w:r w:rsidRPr="00FD3C8C">
        <w:rPr>
          <w:rFonts w:ascii="Times New Roman" w:hAnsi="Times New Roman" w:cs="Times New Roman"/>
          <w:b/>
          <w:sz w:val="24"/>
          <w:szCs w:val="24"/>
        </w:rPr>
        <w:t>Учебный модуль «Основы светской этики</w:t>
      </w:r>
      <w:r w:rsidRPr="00FD3C8C">
        <w:rPr>
          <w:rFonts w:ascii="Times New Roman" w:hAnsi="Times New Roman" w:cs="Times New Roman"/>
          <w:sz w:val="24"/>
          <w:szCs w:val="24"/>
        </w:rPr>
        <w:t>»</w:t>
      </w:r>
    </w:p>
    <w:p w14:paraId="1E82B532"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b/>
          <w:sz w:val="24"/>
          <w:szCs w:val="24"/>
          <w:lang w:eastAsia="ru-RU"/>
        </w:rPr>
      </w:pPr>
      <w:r w:rsidRPr="00FB2B40">
        <w:rPr>
          <w:rFonts w:ascii="Times New Roman" w:eastAsiaTheme="minorEastAsia" w:hAnsi="Times New Roman" w:cs="Times New Roman"/>
          <w:b/>
          <w:sz w:val="24"/>
          <w:szCs w:val="24"/>
          <w:lang w:eastAsia="ru-RU"/>
        </w:rPr>
        <w:t>Этика общения (4 часа)</w:t>
      </w:r>
    </w:p>
    <w:p w14:paraId="176DF544"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sz w:val="24"/>
          <w:szCs w:val="24"/>
          <w:lang w:eastAsia="ru-RU"/>
        </w:rPr>
        <w:t>Добрым жить на белом свете веселей. Правила общения для всех. От добрых правил-добрые слова и поступки. Каждый интересен.</w:t>
      </w:r>
    </w:p>
    <w:p w14:paraId="7066EAB9"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b/>
          <w:sz w:val="24"/>
          <w:szCs w:val="24"/>
          <w:lang w:eastAsia="ru-RU"/>
        </w:rPr>
        <w:t>Этикет (4 часа)</w:t>
      </w:r>
      <w:r w:rsidRPr="00FB2B40">
        <w:rPr>
          <w:rFonts w:ascii="Times New Roman" w:eastAsiaTheme="minorEastAsia" w:hAnsi="Times New Roman" w:cs="Times New Roman"/>
          <w:sz w:val="24"/>
          <w:szCs w:val="24"/>
          <w:lang w:eastAsia="ru-RU"/>
        </w:rPr>
        <w:t xml:space="preserve"> Премудрости этикета. Красота этикета. Простые школьные и домашние правила этикета. Чистый ручеек нашей речи.</w:t>
      </w:r>
    </w:p>
    <w:p w14:paraId="37479DD0"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b/>
          <w:sz w:val="24"/>
          <w:szCs w:val="24"/>
          <w:lang w:eastAsia="ru-RU"/>
        </w:rPr>
        <w:t>Этика человеческих отношений (4 часа)</w:t>
      </w:r>
      <w:r w:rsidRPr="00FB2B40">
        <w:rPr>
          <w:rFonts w:ascii="Times New Roman" w:eastAsiaTheme="minorEastAsia" w:hAnsi="Times New Roman" w:cs="Times New Roman"/>
          <w:sz w:val="24"/>
          <w:szCs w:val="24"/>
          <w:lang w:eastAsia="ru-RU"/>
        </w:rPr>
        <w:t xml:space="preserve"> В развитии добрых чувств – творение души</w:t>
      </w:r>
    </w:p>
    <w:p w14:paraId="517E0FE6"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sz w:val="24"/>
          <w:szCs w:val="24"/>
          <w:lang w:eastAsia="ru-RU"/>
        </w:rPr>
        <w:t>Природа – волшебные двери к добру и доверию. Чувство Родины. Жизнь протекает среди людей.</w:t>
      </w:r>
    </w:p>
    <w:p w14:paraId="6C34D480"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b/>
          <w:sz w:val="24"/>
          <w:szCs w:val="24"/>
          <w:lang w:eastAsia="ru-RU"/>
        </w:rPr>
        <w:t>Этика отношений в коллективе (4 часа)</w:t>
      </w:r>
      <w:r w:rsidRPr="00FB2B40">
        <w:rPr>
          <w:rFonts w:ascii="Times New Roman" w:eastAsiaTheme="minorEastAsia" w:hAnsi="Times New Roman" w:cs="Times New Roman"/>
          <w:sz w:val="24"/>
          <w:szCs w:val="24"/>
          <w:lang w:eastAsia="ru-RU"/>
        </w:rPr>
        <w:t xml:space="preserve"> Чтобы быть коллективом. Коллектив начинается с меня</w:t>
      </w:r>
    </w:p>
    <w:p w14:paraId="41C92C8F"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sz w:val="24"/>
          <w:szCs w:val="24"/>
          <w:lang w:eastAsia="ru-RU"/>
        </w:rPr>
        <w:t>Мой класс – мои друзья. Ежели душевны вы и к этике не глухи.</w:t>
      </w:r>
    </w:p>
    <w:p w14:paraId="5DBF3FBE"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b/>
          <w:sz w:val="24"/>
          <w:szCs w:val="24"/>
          <w:lang w:eastAsia="ru-RU"/>
        </w:rPr>
        <w:t>Простые нравственные истины (4 часа)</w:t>
      </w:r>
      <w:r w:rsidRPr="00FB2B40">
        <w:rPr>
          <w:rFonts w:ascii="Times New Roman" w:eastAsiaTheme="minorEastAsia" w:hAnsi="Times New Roman" w:cs="Times New Roman"/>
          <w:sz w:val="24"/>
          <w:szCs w:val="24"/>
          <w:lang w:eastAsia="ru-RU"/>
        </w:rPr>
        <w:t xml:space="preserve"> Жизнь священна. Человек рожден для добра</w:t>
      </w:r>
    </w:p>
    <w:p w14:paraId="0CFD350B"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sz w:val="24"/>
          <w:szCs w:val="24"/>
          <w:lang w:eastAsia="ru-RU"/>
        </w:rPr>
        <w:t>Милосердие – закон жизни. Жить во благо себе и другим.</w:t>
      </w:r>
    </w:p>
    <w:p w14:paraId="68E89261"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b/>
          <w:sz w:val="24"/>
          <w:szCs w:val="24"/>
          <w:lang w:eastAsia="ru-RU"/>
        </w:rPr>
        <w:t>Душа обязана трудиться (4 часа)</w:t>
      </w:r>
      <w:r w:rsidRPr="00FB2B40">
        <w:rPr>
          <w:rFonts w:ascii="Times New Roman" w:eastAsiaTheme="minorEastAsia" w:hAnsi="Times New Roman" w:cs="Times New Roman"/>
          <w:sz w:val="24"/>
          <w:szCs w:val="24"/>
          <w:lang w:eastAsia="ru-RU"/>
        </w:rPr>
        <w:t xml:space="preserve"> Следовать нравственной установке. Достойно жить среди людей. Уметь понять и простить. Простая этика поступков</w:t>
      </w:r>
    </w:p>
    <w:p w14:paraId="3D447399"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b/>
          <w:sz w:val="24"/>
          <w:szCs w:val="24"/>
          <w:lang w:eastAsia="ru-RU"/>
        </w:rPr>
        <w:t>Посеешь поступок – пожнешь характер (4 часа)</w:t>
      </w:r>
      <w:r w:rsidRPr="00FB2B40">
        <w:rPr>
          <w:rFonts w:ascii="Times New Roman" w:eastAsiaTheme="minorEastAsia" w:hAnsi="Times New Roman" w:cs="Times New Roman"/>
          <w:sz w:val="24"/>
          <w:szCs w:val="24"/>
          <w:lang w:eastAsia="ru-RU"/>
        </w:rPr>
        <w:t xml:space="preserve"> Общение и источники преодоления обид</w:t>
      </w:r>
    </w:p>
    <w:p w14:paraId="06137EB1"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sz w:val="24"/>
          <w:szCs w:val="24"/>
          <w:lang w:eastAsia="ru-RU"/>
        </w:rPr>
        <w:t>Ростки нравственного опыта поведения. Доброте сопутствует терпение. Действия с приставкой «со-»</w:t>
      </w:r>
    </w:p>
    <w:p w14:paraId="34EFF211"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b/>
          <w:sz w:val="24"/>
          <w:szCs w:val="24"/>
          <w:lang w:eastAsia="ru-RU"/>
        </w:rPr>
        <w:t>Судьба и Родина едины (6 часов)</w:t>
      </w:r>
      <w:r w:rsidRPr="00FB2B40">
        <w:rPr>
          <w:rFonts w:ascii="Times New Roman" w:eastAsiaTheme="minorEastAsia" w:hAnsi="Times New Roman" w:cs="Times New Roman"/>
          <w:sz w:val="24"/>
          <w:szCs w:val="24"/>
          <w:lang w:eastAsia="ru-RU"/>
        </w:rPr>
        <w:t xml:space="preserve"> С чего начинается Родина. В тебе рождается патриот и гражданин. В тебе рождается патриот и гражданин. Человек- чело века. Слово, обращенное к себе</w:t>
      </w:r>
    </w:p>
    <w:p w14:paraId="74263EA1" w14:textId="77777777" w:rsidR="00E816C2" w:rsidRPr="00FB2B40" w:rsidRDefault="00E816C2" w:rsidP="00E816C2">
      <w:pPr>
        <w:widowControl w:val="0"/>
        <w:autoSpaceDE w:val="0"/>
        <w:autoSpaceDN w:val="0"/>
        <w:adjustRightInd w:val="0"/>
        <w:spacing w:after="0" w:line="240" w:lineRule="auto"/>
        <w:ind w:right="-2"/>
        <w:rPr>
          <w:rFonts w:ascii="Times New Roman" w:eastAsiaTheme="minorEastAsia" w:hAnsi="Times New Roman" w:cs="Times New Roman"/>
          <w:sz w:val="24"/>
          <w:szCs w:val="24"/>
          <w:lang w:eastAsia="ru-RU"/>
        </w:rPr>
      </w:pPr>
      <w:r w:rsidRPr="00FB2B40">
        <w:rPr>
          <w:rFonts w:ascii="Times New Roman" w:eastAsiaTheme="minorEastAsia" w:hAnsi="Times New Roman" w:cs="Times New Roman"/>
          <w:sz w:val="24"/>
          <w:szCs w:val="24"/>
          <w:lang w:eastAsia="ru-RU"/>
        </w:rPr>
        <w:t>Обобщение пройденного.</w:t>
      </w:r>
    </w:p>
    <w:p w14:paraId="7A3D9920" w14:textId="77777777" w:rsidR="00E816C2" w:rsidRDefault="00E816C2" w:rsidP="00E816C2">
      <w:pPr>
        <w:spacing w:after="0" w:line="240" w:lineRule="auto"/>
        <w:jc w:val="both"/>
        <w:rPr>
          <w:rFonts w:ascii="Times New Roman" w:eastAsia="Times New Roman" w:hAnsi="Times New Roman" w:cs="Times New Roman"/>
          <w:sz w:val="24"/>
          <w:szCs w:val="24"/>
          <w:lang w:eastAsia="ru-RU"/>
        </w:rPr>
      </w:pPr>
    </w:p>
    <w:p w14:paraId="28285D88" w14:textId="77777777" w:rsidR="00E816C2" w:rsidRDefault="00E816C2" w:rsidP="00E816C2">
      <w:pPr>
        <w:spacing w:after="0" w:line="240" w:lineRule="auto"/>
        <w:jc w:val="both"/>
        <w:rPr>
          <w:rFonts w:ascii="Times New Roman" w:eastAsia="Times New Roman" w:hAnsi="Times New Roman" w:cs="Times New Roman"/>
          <w:sz w:val="24"/>
          <w:szCs w:val="24"/>
          <w:lang w:eastAsia="ru-RU"/>
        </w:rPr>
      </w:pPr>
    </w:p>
    <w:p w14:paraId="2F98FC74" w14:textId="2B52921D" w:rsidR="00E816C2" w:rsidRDefault="00E816C2" w:rsidP="00E816C2">
      <w:pPr>
        <w:spacing w:after="0" w:line="240" w:lineRule="auto"/>
        <w:jc w:val="both"/>
        <w:rPr>
          <w:rFonts w:ascii="Times New Roman" w:eastAsia="Times New Roman" w:hAnsi="Times New Roman" w:cs="Times New Roman"/>
          <w:sz w:val="24"/>
          <w:szCs w:val="24"/>
          <w:lang w:eastAsia="ru-RU"/>
        </w:rPr>
      </w:pPr>
    </w:p>
    <w:p w14:paraId="19BC28D2" w14:textId="6276C24D" w:rsidR="00E522C4" w:rsidRDefault="00E522C4" w:rsidP="00E816C2">
      <w:pPr>
        <w:spacing w:after="0" w:line="240" w:lineRule="auto"/>
        <w:jc w:val="both"/>
        <w:rPr>
          <w:rFonts w:ascii="Times New Roman" w:eastAsia="Times New Roman" w:hAnsi="Times New Roman" w:cs="Times New Roman"/>
          <w:sz w:val="24"/>
          <w:szCs w:val="24"/>
          <w:lang w:eastAsia="ru-RU"/>
        </w:rPr>
      </w:pPr>
    </w:p>
    <w:p w14:paraId="0108DECA" w14:textId="4C57A48D" w:rsidR="00E522C4" w:rsidRDefault="00E522C4" w:rsidP="00E816C2">
      <w:pPr>
        <w:spacing w:after="0" w:line="240" w:lineRule="auto"/>
        <w:jc w:val="both"/>
        <w:rPr>
          <w:rFonts w:ascii="Times New Roman" w:eastAsia="Times New Roman" w:hAnsi="Times New Roman" w:cs="Times New Roman"/>
          <w:sz w:val="24"/>
          <w:szCs w:val="24"/>
          <w:lang w:eastAsia="ru-RU"/>
        </w:rPr>
      </w:pPr>
    </w:p>
    <w:p w14:paraId="5950A5C4" w14:textId="05F42EC4" w:rsidR="00E522C4" w:rsidRDefault="00E522C4" w:rsidP="00E816C2">
      <w:pPr>
        <w:spacing w:after="0" w:line="240" w:lineRule="auto"/>
        <w:jc w:val="both"/>
        <w:rPr>
          <w:rFonts w:ascii="Times New Roman" w:eastAsia="Times New Roman" w:hAnsi="Times New Roman" w:cs="Times New Roman"/>
          <w:sz w:val="24"/>
          <w:szCs w:val="24"/>
          <w:lang w:eastAsia="ru-RU"/>
        </w:rPr>
      </w:pPr>
    </w:p>
    <w:p w14:paraId="03B2D186" w14:textId="7E1CBD9E" w:rsidR="00E522C4" w:rsidRDefault="00E522C4" w:rsidP="00E816C2">
      <w:pPr>
        <w:spacing w:after="0" w:line="240" w:lineRule="auto"/>
        <w:jc w:val="both"/>
        <w:rPr>
          <w:rFonts w:ascii="Times New Roman" w:eastAsia="Times New Roman" w:hAnsi="Times New Roman" w:cs="Times New Roman"/>
          <w:sz w:val="24"/>
          <w:szCs w:val="24"/>
          <w:lang w:eastAsia="ru-RU"/>
        </w:rPr>
      </w:pPr>
    </w:p>
    <w:p w14:paraId="2FA36297" w14:textId="77777777" w:rsidR="00E522C4" w:rsidRDefault="00E522C4" w:rsidP="00E816C2">
      <w:pPr>
        <w:spacing w:after="0" w:line="240" w:lineRule="auto"/>
        <w:jc w:val="both"/>
        <w:rPr>
          <w:rFonts w:ascii="Times New Roman" w:eastAsia="Times New Roman" w:hAnsi="Times New Roman" w:cs="Times New Roman"/>
          <w:sz w:val="24"/>
          <w:szCs w:val="24"/>
          <w:lang w:eastAsia="ru-RU"/>
        </w:rPr>
      </w:pPr>
    </w:p>
    <w:p w14:paraId="1B19C403" w14:textId="77777777" w:rsidR="00E816C2" w:rsidRDefault="00E816C2" w:rsidP="00E816C2">
      <w:pPr>
        <w:spacing w:after="0" w:line="240" w:lineRule="auto"/>
        <w:jc w:val="both"/>
        <w:rPr>
          <w:rFonts w:ascii="Times New Roman" w:eastAsia="Times New Roman" w:hAnsi="Times New Roman" w:cs="Times New Roman"/>
          <w:sz w:val="24"/>
          <w:szCs w:val="24"/>
          <w:lang w:eastAsia="ru-RU"/>
        </w:rPr>
      </w:pPr>
    </w:p>
    <w:p w14:paraId="468160B6" w14:textId="77777777" w:rsidR="00E816C2" w:rsidRDefault="00E816C2" w:rsidP="002B58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14:paraId="6C67F3BE" w14:textId="77777777" w:rsidR="00E816C2" w:rsidRDefault="00E816C2" w:rsidP="00E816C2">
      <w:pPr>
        <w:adjustRightInd w:val="0"/>
        <w:spacing w:after="0" w:line="240" w:lineRule="auto"/>
        <w:jc w:val="center"/>
        <w:rPr>
          <w:rFonts w:ascii="Times New Roman" w:hAnsi="Times New Roman" w:cs="Times New Roman"/>
          <w:b/>
          <w:sz w:val="24"/>
          <w:szCs w:val="24"/>
        </w:rPr>
      </w:pPr>
    </w:p>
    <w:tbl>
      <w:tblPr>
        <w:tblStyle w:val="2"/>
        <w:tblW w:w="9214" w:type="dxa"/>
        <w:tblInd w:w="137" w:type="dxa"/>
        <w:tblLook w:val="04A0" w:firstRow="1" w:lastRow="0" w:firstColumn="1" w:lastColumn="0" w:noHBand="0" w:noVBand="1"/>
      </w:tblPr>
      <w:tblGrid>
        <w:gridCol w:w="784"/>
        <w:gridCol w:w="16"/>
        <w:gridCol w:w="8414"/>
      </w:tblGrid>
      <w:tr w:rsidR="002B58E9" w:rsidRPr="00C90580" w14:paraId="23F1E592" w14:textId="77777777" w:rsidTr="002B58E9">
        <w:trPr>
          <w:trHeight w:val="258"/>
        </w:trPr>
        <w:tc>
          <w:tcPr>
            <w:tcW w:w="800" w:type="dxa"/>
            <w:gridSpan w:val="2"/>
            <w:vAlign w:val="center"/>
          </w:tcPr>
          <w:p w14:paraId="6AFEA0C1" w14:textId="77777777" w:rsidR="002B58E9" w:rsidRPr="009D2952" w:rsidRDefault="002B58E9" w:rsidP="00440D47">
            <w:pPr>
              <w:jc w:val="center"/>
              <w:rPr>
                <w:rFonts w:ascii="Times New Roman" w:hAnsi="Times New Roman" w:cs="Times New Roman"/>
                <w:sz w:val="24"/>
                <w:szCs w:val="24"/>
              </w:rPr>
            </w:pPr>
            <w:r w:rsidRPr="009D2952">
              <w:rPr>
                <w:rFonts w:ascii="Times New Roman" w:hAnsi="Times New Roman" w:cs="Times New Roman"/>
                <w:sz w:val="24"/>
                <w:szCs w:val="24"/>
              </w:rPr>
              <w:t>№ урока</w:t>
            </w:r>
          </w:p>
          <w:p w14:paraId="4569F922" w14:textId="77777777" w:rsidR="002B58E9" w:rsidRPr="009D2952" w:rsidRDefault="002B58E9" w:rsidP="00440D47">
            <w:pPr>
              <w:jc w:val="center"/>
              <w:rPr>
                <w:rFonts w:ascii="Times New Roman" w:hAnsi="Times New Roman" w:cs="Times New Roman"/>
                <w:sz w:val="24"/>
                <w:szCs w:val="24"/>
              </w:rPr>
            </w:pPr>
            <w:r w:rsidRPr="009D2952">
              <w:rPr>
                <w:rFonts w:ascii="Times New Roman" w:hAnsi="Times New Roman" w:cs="Times New Roman"/>
                <w:sz w:val="24"/>
                <w:szCs w:val="24"/>
              </w:rPr>
              <w:t>в году</w:t>
            </w:r>
          </w:p>
        </w:tc>
        <w:tc>
          <w:tcPr>
            <w:tcW w:w="8414" w:type="dxa"/>
          </w:tcPr>
          <w:p w14:paraId="0D877249" w14:textId="77777777" w:rsidR="002B58E9" w:rsidRPr="009D2952" w:rsidRDefault="002B58E9" w:rsidP="00440D47">
            <w:pPr>
              <w:jc w:val="center"/>
              <w:rPr>
                <w:rFonts w:ascii="Times New Roman" w:eastAsia="Times New Roman" w:hAnsi="Times New Roman" w:cs="Times New Roman"/>
                <w:sz w:val="24"/>
                <w:szCs w:val="24"/>
                <w:lang w:eastAsia="ru-RU"/>
              </w:rPr>
            </w:pPr>
          </w:p>
          <w:p w14:paraId="20380156" w14:textId="77777777" w:rsidR="002B58E9" w:rsidRPr="009D2952" w:rsidRDefault="002B58E9" w:rsidP="00440D47">
            <w:pPr>
              <w:spacing w:before="100" w:beforeAutospacing="1" w:after="278"/>
              <w:contextualSpacing/>
              <w:jc w:val="center"/>
              <w:rPr>
                <w:rFonts w:ascii="Times New Roman" w:eastAsia="Times New Roman" w:hAnsi="Times New Roman" w:cs="Times New Roman"/>
                <w:sz w:val="24"/>
                <w:szCs w:val="24"/>
                <w:lang w:eastAsia="ru-RU"/>
              </w:rPr>
            </w:pPr>
            <w:r w:rsidRPr="009D2952">
              <w:rPr>
                <w:rFonts w:ascii="Times New Roman" w:eastAsia="Times New Roman" w:hAnsi="Times New Roman" w:cs="Times New Roman"/>
                <w:sz w:val="24"/>
                <w:szCs w:val="24"/>
                <w:lang w:eastAsia="ru-RU"/>
              </w:rPr>
              <w:t>Тема урока</w:t>
            </w:r>
          </w:p>
          <w:p w14:paraId="1F97F72B" w14:textId="77777777" w:rsidR="002B58E9" w:rsidRPr="009D2952" w:rsidRDefault="002B58E9" w:rsidP="00440D47">
            <w:pPr>
              <w:spacing w:before="100" w:beforeAutospacing="1" w:after="278"/>
              <w:contextualSpacing/>
              <w:jc w:val="center"/>
              <w:rPr>
                <w:rFonts w:ascii="Times New Roman" w:hAnsi="Times New Roman" w:cs="Times New Roman"/>
                <w:sz w:val="24"/>
                <w:szCs w:val="24"/>
              </w:rPr>
            </w:pPr>
          </w:p>
        </w:tc>
      </w:tr>
      <w:tr w:rsidR="002B58E9" w:rsidRPr="00C90580" w14:paraId="525802E4" w14:textId="77777777" w:rsidTr="002B58E9">
        <w:trPr>
          <w:trHeight w:val="258"/>
        </w:trPr>
        <w:tc>
          <w:tcPr>
            <w:tcW w:w="800" w:type="dxa"/>
            <w:gridSpan w:val="2"/>
          </w:tcPr>
          <w:p w14:paraId="1200C751"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1</w:t>
            </w:r>
          </w:p>
        </w:tc>
        <w:tc>
          <w:tcPr>
            <w:tcW w:w="8414" w:type="dxa"/>
          </w:tcPr>
          <w:p w14:paraId="42EB2785" w14:textId="77777777" w:rsidR="002B58E9" w:rsidRPr="009D2952" w:rsidRDefault="002B58E9" w:rsidP="00440D47">
            <w:pPr>
              <w:jc w:val="both"/>
              <w:rPr>
                <w:rFonts w:ascii="Times New Roman" w:hAnsi="Times New Roman" w:cs="Times New Roman"/>
                <w:sz w:val="24"/>
                <w:szCs w:val="24"/>
              </w:rPr>
            </w:pPr>
            <w:r w:rsidRPr="009D2952">
              <w:rPr>
                <w:rFonts w:ascii="Times New Roman" w:hAnsi="Times New Roman" w:cs="Times New Roman"/>
                <w:sz w:val="24"/>
                <w:szCs w:val="24"/>
              </w:rPr>
              <w:t>Этика - наука о нравственной жизни человека.</w:t>
            </w:r>
          </w:p>
        </w:tc>
      </w:tr>
      <w:tr w:rsidR="002B58E9" w:rsidRPr="00C90580" w14:paraId="266E05F7" w14:textId="77777777" w:rsidTr="002B58E9">
        <w:trPr>
          <w:trHeight w:val="258"/>
        </w:trPr>
        <w:tc>
          <w:tcPr>
            <w:tcW w:w="800" w:type="dxa"/>
            <w:gridSpan w:val="2"/>
          </w:tcPr>
          <w:p w14:paraId="1573BC0C"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w:t>
            </w:r>
          </w:p>
        </w:tc>
        <w:tc>
          <w:tcPr>
            <w:tcW w:w="8414" w:type="dxa"/>
          </w:tcPr>
          <w:p w14:paraId="1401DC53" w14:textId="77777777" w:rsidR="002B58E9" w:rsidRPr="009D2952" w:rsidRDefault="002B58E9" w:rsidP="00440D47">
            <w:pPr>
              <w:jc w:val="both"/>
              <w:rPr>
                <w:rFonts w:ascii="Times New Roman" w:hAnsi="Times New Roman" w:cs="Times New Roman"/>
                <w:sz w:val="24"/>
                <w:szCs w:val="24"/>
              </w:rPr>
            </w:pPr>
            <w:r w:rsidRPr="009D2952">
              <w:rPr>
                <w:rFonts w:ascii="Times New Roman" w:hAnsi="Times New Roman" w:cs="Times New Roman"/>
                <w:sz w:val="24"/>
                <w:szCs w:val="24"/>
              </w:rPr>
              <w:t>Добрым жить на белом свете веселей.</w:t>
            </w:r>
          </w:p>
        </w:tc>
      </w:tr>
      <w:tr w:rsidR="00E816C2" w:rsidRPr="00C90580" w14:paraId="006C5365" w14:textId="77777777" w:rsidTr="002B58E9">
        <w:trPr>
          <w:trHeight w:val="258"/>
        </w:trPr>
        <w:tc>
          <w:tcPr>
            <w:tcW w:w="9214" w:type="dxa"/>
            <w:gridSpan w:val="3"/>
          </w:tcPr>
          <w:p w14:paraId="65E795D7" w14:textId="77777777" w:rsidR="00E816C2" w:rsidRPr="00C90580" w:rsidRDefault="00E816C2" w:rsidP="00440D47">
            <w:pPr>
              <w:tabs>
                <w:tab w:val="left" w:pos="375"/>
              </w:tabs>
              <w:jc w:val="center"/>
              <w:rPr>
                <w:rFonts w:ascii="Times New Roman" w:hAnsi="Times New Roman" w:cs="Times New Roman"/>
                <w:b/>
                <w:sz w:val="24"/>
                <w:szCs w:val="24"/>
              </w:rPr>
            </w:pPr>
            <w:r w:rsidRPr="009D2952">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 Этика общения (</w:t>
            </w:r>
            <w:r w:rsidRPr="009D2952">
              <w:rPr>
                <w:rFonts w:ascii="Times New Roman" w:eastAsia="Times New Roman" w:hAnsi="Times New Roman" w:cs="Times New Roman"/>
                <w:b/>
                <w:sz w:val="24"/>
                <w:szCs w:val="24"/>
                <w:lang w:eastAsia="ru-RU"/>
              </w:rPr>
              <w:t>4 часа</w:t>
            </w:r>
            <w:r>
              <w:rPr>
                <w:rFonts w:ascii="Times New Roman" w:eastAsia="Times New Roman" w:hAnsi="Times New Roman" w:cs="Times New Roman"/>
                <w:b/>
                <w:sz w:val="24"/>
                <w:szCs w:val="24"/>
                <w:lang w:eastAsia="ru-RU"/>
              </w:rPr>
              <w:t>)</w:t>
            </w:r>
          </w:p>
        </w:tc>
      </w:tr>
      <w:tr w:rsidR="002B58E9" w:rsidRPr="00C90580" w14:paraId="49A0FD97" w14:textId="77777777" w:rsidTr="002B58E9">
        <w:trPr>
          <w:trHeight w:val="258"/>
        </w:trPr>
        <w:tc>
          <w:tcPr>
            <w:tcW w:w="784" w:type="dxa"/>
          </w:tcPr>
          <w:p w14:paraId="56C7E796"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3</w:t>
            </w:r>
          </w:p>
        </w:tc>
        <w:tc>
          <w:tcPr>
            <w:tcW w:w="8430" w:type="dxa"/>
            <w:gridSpan w:val="2"/>
          </w:tcPr>
          <w:p w14:paraId="4E0C518A"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Правила общения для всех.</w:t>
            </w:r>
          </w:p>
        </w:tc>
      </w:tr>
      <w:tr w:rsidR="002B58E9" w:rsidRPr="00C90580" w14:paraId="163793C9" w14:textId="77777777" w:rsidTr="002B58E9">
        <w:tc>
          <w:tcPr>
            <w:tcW w:w="784" w:type="dxa"/>
          </w:tcPr>
          <w:p w14:paraId="402D5742"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4</w:t>
            </w:r>
          </w:p>
        </w:tc>
        <w:tc>
          <w:tcPr>
            <w:tcW w:w="8430" w:type="dxa"/>
            <w:gridSpan w:val="2"/>
          </w:tcPr>
          <w:p w14:paraId="26794ACE"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От добрых правил - добрые слова и поступки.</w:t>
            </w:r>
          </w:p>
        </w:tc>
      </w:tr>
      <w:tr w:rsidR="002B58E9" w:rsidRPr="00C90580" w14:paraId="1F449667" w14:textId="77777777" w:rsidTr="002B58E9">
        <w:tc>
          <w:tcPr>
            <w:tcW w:w="784" w:type="dxa"/>
          </w:tcPr>
          <w:p w14:paraId="6D2D3C6A"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5</w:t>
            </w:r>
          </w:p>
        </w:tc>
        <w:tc>
          <w:tcPr>
            <w:tcW w:w="8430" w:type="dxa"/>
            <w:gridSpan w:val="2"/>
          </w:tcPr>
          <w:p w14:paraId="7B73A9C3"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Каждый интересен.</w:t>
            </w:r>
          </w:p>
        </w:tc>
      </w:tr>
      <w:tr w:rsidR="002B58E9" w:rsidRPr="00C90580" w14:paraId="72EC5F05" w14:textId="77777777" w:rsidTr="002B58E9">
        <w:tc>
          <w:tcPr>
            <w:tcW w:w="784" w:type="dxa"/>
          </w:tcPr>
          <w:p w14:paraId="254AAAF0"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6</w:t>
            </w:r>
          </w:p>
        </w:tc>
        <w:tc>
          <w:tcPr>
            <w:tcW w:w="8430" w:type="dxa"/>
            <w:gridSpan w:val="2"/>
          </w:tcPr>
          <w:p w14:paraId="3C8C7189"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Премудрости этикета.</w:t>
            </w:r>
          </w:p>
        </w:tc>
      </w:tr>
      <w:tr w:rsidR="00E816C2" w:rsidRPr="00C90580" w14:paraId="184E8841" w14:textId="77777777" w:rsidTr="002B58E9">
        <w:tc>
          <w:tcPr>
            <w:tcW w:w="9214" w:type="dxa"/>
            <w:gridSpan w:val="3"/>
          </w:tcPr>
          <w:p w14:paraId="7106433E" w14:textId="77777777" w:rsidR="00E816C2" w:rsidRPr="00C90580" w:rsidRDefault="00E816C2" w:rsidP="00440D47">
            <w:pPr>
              <w:tabs>
                <w:tab w:val="left" w:pos="375"/>
              </w:tabs>
              <w:jc w:val="center"/>
              <w:rPr>
                <w:rFonts w:ascii="Times New Roman" w:hAnsi="Times New Roman" w:cs="Times New Roman"/>
                <w:b/>
                <w:sz w:val="24"/>
                <w:szCs w:val="24"/>
              </w:rPr>
            </w:pPr>
            <w:r w:rsidRPr="00C90580">
              <w:rPr>
                <w:rFonts w:ascii="Times New Roman" w:hAnsi="Times New Roman" w:cs="Times New Roman"/>
                <w:b/>
                <w:sz w:val="24"/>
                <w:szCs w:val="24"/>
              </w:rPr>
              <w:t>Раздел 2</w:t>
            </w:r>
            <w:r>
              <w:rPr>
                <w:rFonts w:ascii="Times New Roman" w:hAnsi="Times New Roman" w:cs="Times New Roman"/>
                <w:b/>
                <w:sz w:val="24"/>
                <w:szCs w:val="24"/>
              </w:rPr>
              <w:t>. Этикет (</w:t>
            </w:r>
            <w:r w:rsidRPr="00C90580">
              <w:rPr>
                <w:rFonts w:ascii="Times New Roman" w:hAnsi="Times New Roman" w:cs="Times New Roman"/>
                <w:b/>
                <w:sz w:val="24"/>
                <w:szCs w:val="24"/>
              </w:rPr>
              <w:t>4 часа</w:t>
            </w:r>
            <w:r>
              <w:rPr>
                <w:rFonts w:ascii="Times New Roman" w:hAnsi="Times New Roman" w:cs="Times New Roman"/>
                <w:b/>
                <w:sz w:val="24"/>
                <w:szCs w:val="24"/>
              </w:rPr>
              <w:t>)</w:t>
            </w:r>
          </w:p>
        </w:tc>
      </w:tr>
      <w:tr w:rsidR="002B58E9" w:rsidRPr="00C90580" w14:paraId="4F49992F" w14:textId="77777777" w:rsidTr="002B58E9">
        <w:tc>
          <w:tcPr>
            <w:tcW w:w="784" w:type="dxa"/>
          </w:tcPr>
          <w:p w14:paraId="17CDDA4A"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7</w:t>
            </w:r>
          </w:p>
        </w:tc>
        <w:tc>
          <w:tcPr>
            <w:tcW w:w="8430" w:type="dxa"/>
            <w:gridSpan w:val="2"/>
          </w:tcPr>
          <w:p w14:paraId="4F3C16F5"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Красота этикета.</w:t>
            </w:r>
          </w:p>
        </w:tc>
      </w:tr>
      <w:tr w:rsidR="002B58E9" w:rsidRPr="00C90580" w14:paraId="7D6101CC" w14:textId="77777777" w:rsidTr="002B58E9">
        <w:tc>
          <w:tcPr>
            <w:tcW w:w="784" w:type="dxa"/>
          </w:tcPr>
          <w:p w14:paraId="5586744B"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8</w:t>
            </w:r>
          </w:p>
        </w:tc>
        <w:tc>
          <w:tcPr>
            <w:tcW w:w="8430" w:type="dxa"/>
            <w:gridSpan w:val="2"/>
          </w:tcPr>
          <w:p w14:paraId="22284162"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Простые школьные и домашние правила этикета.</w:t>
            </w:r>
          </w:p>
        </w:tc>
      </w:tr>
      <w:tr w:rsidR="002B58E9" w:rsidRPr="00C90580" w14:paraId="5D7BF086" w14:textId="77777777" w:rsidTr="002B58E9">
        <w:tc>
          <w:tcPr>
            <w:tcW w:w="784" w:type="dxa"/>
          </w:tcPr>
          <w:p w14:paraId="0D8EEDF7"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9</w:t>
            </w:r>
          </w:p>
        </w:tc>
        <w:tc>
          <w:tcPr>
            <w:tcW w:w="8430" w:type="dxa"/>
            <w:gridSpan w:val="2"/>
          </w:tcPr>
          <w:p w14:paraId="3F4BE423"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Чистый ручеёк нашей речи.</w:t>
            </w:r>
          </w:p>
        </w:tc>
      </w:tr>
      <w:tr w:rsidR="002B58E9" w:rsidRPr="00C90580" w14:paraId="4A3E6545" w14:textId="77777777" w:rsidTr="002B58E9">
        <w:tc>
          <w:tcPr>
            <w:tcW w:w="784" w:type="dxa"/>
          </w:tcPr>
          <w:p w14:paraId="76C72E67"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10</w:t>
            </w:r>
          </w:p>
        </w:tc>
        <w:tc>
          <w:tcPr>
            <w:tcW w:w="8430" w:type="dxa"/>
            <w:gridSpan w:val="2"/>
          </w:tcPr>
          <w:p w14:paraId="524C0A92"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В развитии добрых чувств - творение души.</w:t>
            </w:r>
          </w:p>
        </w:tc>
      </w:tr>
      <w:tr w:rsidR="00E816C2" w:rsidRPr="00C90580" w14:paraId="1B0AEA4A" w14:textId="77777777" w:rsidTr="002B58E9">
        <w:tc>
          <w:tcPr>
            <w:tcW w:w="9214" w:type="dxa"/>
            <w:gridSpan w:val="3"/>
          </w:tcPr>
          <w:p w14:paraId="56BFE6ED" w14:textId="77777777" w:rsidR="00E816C2" w:rsidRPr="00C90580" w:rsidRDefault="00E816C2" w:rsidP="00440D47">
            <w:pPr>
              <w:tabs>
                <w:tab w:val="left" w:pos="375"/>
              </w:tabs>
              <w:jc w:val="center"/>
              <w:rPr>
                <w:rFonts w:ascii="Times New Roman" w:hAnsi="Times New Roman" w:cs="Times New Roman"/>
                <w:b/>
                <w:sz w:val="24"/>
                <w:szCs w:val="24"/>
              </w:rPr>
            </w:pPr>
            <w:r w:rsidRPr="00C90580">
              <w:rPr>
                <w:rFonts w:ascii="Times New Roman" w:hAnsi="Times New Roman" w:cs="Times New Roman"/>
                <w:b/>
                <w:sz w:val="24"/>
                <w:szCs w:val="24"/>
              </w:rPr>
              <w:t>Раздел 3</w:t>
            </w:r>
            <w:r>
              <w:rPr>
                <w:rFonts w:ascii="Times New Roman" w:hAnsi="Times New Roman" w:cs="Times New Roman"/>
                <w:b/>
                <w:sz w:val="24"/>
                <w:szCs w:val="24"/>
              </w:rPr>
              <w:t>. Этика человеческих отношений (</w:t>
            </w:r>
            <w:r w:rsidRPr="00C90580">
              <w:rPr>
                <w:rFonts w:ascii="Times New Roman" w:hAnsi="Times New Roman" w:cs="Times New Roman"/>
                <w:b/>
                <w:sz w:val="24"/>
                <w:szCs w:val="24"/>
              </w:rPr>
              <w:t>4 часа</w:t>
            </w:r>
            <w:r>
              <w:rPr>
                <w:rFonts w:ascii="Times New Roman" w:hAnsi="Times New Roman" w:cs="Times New Roman"/>
                <w:b/>
                <w:sz w:val="24"/>
                <w:szCs w:val="24"/>
              </w:rPr>
              <w:t>)</w:t>
            </w:r>
          </w:p>
        </w:tc>
      </w:tr>
      <w:tr w:rsidR="002B58E9" w:rsidRPr="00C90580" w14:paraId="53F872D3" w14:textId="77777777" w:rsidTr="002B58E9">
        <w:tc>
          <w:tcPr>
            <w:tcW w:w="784" w:type="dxa"/>
          </w:tcPr>
          <w:p w14:paraId="0CCAEAB5"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11</w:t>
            </w:r>
          </w:p>
        </w:tc>
        <w:tc>
          <w:tcPr>
            <w:tcW w:w="8430" w:type="dxa"/>
            <w:gridSpan w:val="2"/>
          </w:tcPr>
          <w:p w14:paraId="5F9AE2B7"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Природа - волшебные двери к добру и доверию.</w:t>
            </w:r>
          </w:p>
        </w:tc>
      </w:tr>
      <w:tr w:rsidR="002B58E9" w:rsidRPr="00C90580" w14:paraId="6F7E8F48" w14:textId="77777777" w:rsidTr="002B58E9">
        <w:tc>
          <w:tcPr>
            <w:tcW w:w="784" w:type="dxa"/>
          </w:tcPr>
          <w:p w14:paraId="7D59FB84"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12</w:t>
            </w:r>
          </w:p>
        </w:tc>
        <w:tc>
          <w:tcPr>
            <w:tcW w:w="8430" w:type="dxa"/>
            <w:gridSpan w:val="2"/>
          </w:tcPr>
          <w:p w14:paraId="0012E241"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Чувство Родины.</w:t>
            </w:r>
          </w:p>
        </w:tc>
      </w:tr>
      <w:tr w:rsidR="002B58E9" w:rsidRPr="00C90580" w14:paraId="53075E9C" w14:textId="77777777" w:rsidTr="002B58E9">
        <w:tc>
          <w:tcPr>
            <w:tcW w:w="784" w:type="dxa"/>
          </w:tcPr>
          <w:p w14:paraId="654BBBC9"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13</w:t>
            </w:r>
          </w:p>
        </w:tc>
        <w:tc>
          <w:tcPr>
            <w:tcW w:w="8430" w:type="dxa"/>
            <w:gridSpan w:val="2"/>
          </w:tcPr>
          <w:p w14:paraId="256FF499"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Жизнь протекает среди людей.</w:t>
            </w:r>
          </w:p>
        </w:tc>
      </w:tr>
      <w:tr w:rsidR="002B58E9" w:rsidRPr="00C90580" w14:paraId="2749220A" w14:textId="77777777" w:rsidTr="002B58E9">
        <w:tc>
          <w:tcPr>
            <w:tcW w:w="784" w:type="dxa"/>
          </w:tcPr>
          <w:p w14:paraId="5CC55605"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14</w:t>
            </w:r>
          </w:p>
        </w:tc>
        <w:tc>
          <w:tcPr>
            <w:tcW w:w="8430" w:type="dxa"/>
            <w:gridSpan w:val="2"/>
          </w:tcPr>
          <w:p w14:paraId="1981E55F"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Чтобы быть коллективом.</w:t>
            </w:r>
          </w:p>
        </w:tc>
      </w:tr>
      <w:tr w:rsidR="00E816C2" w:rsidRPr="00C90580" w14:paraId="413706FD" w14:textId="77777777" w:rsidTr="002B58E9">
        <w:tc>
          <w:tcPr>
            <w:tcW w:w="9214" w:type="dxa"/>
            <w:gridSpan w:val="3"/>
          </w:tcPr>
          <w:p w14:paraId="3BAB99C6" w14:textId="77777777" w:rsidR="00E816C2" w:rsidRPr="00C90580" w:rsidRDefault="00E816C2" w:rsidP="00440D47">
            <w:pPr>
              <w:tabs>
                <w:tab w:val="left" w:pos="375"/>
              </w:tabs>
              <w:jc w:val="center"/>
              <w:rPr>
                <w:rFonts w:ascii="Times New Roman" w:hAnsi="Times New Roman" w:cs="Times New Roman"/>
                <w:b/>
                <w:sz w:val="24"/>
                <w:szCs w:val="24"/>
              </w:rPr>
            </w:pPr>
            <w:r w:rsidRPr="00C90580">
              <w:rPr>
                <w:rFonts w:ascii="Times New Roman" w:hAnsi="Times New Roman" w:cs="Times New Roman"/>
                <w:b/>
                <w:sz w:val="24"/>
                <w:szCs w:val="24"/>
              </w:rPr>
              <w:t>Раздел 4</w:t>
            </w:r>
            <w:r>
              <w:rPr>
                <w:rFonts w:ascii="Times New Roman" w:hAnsi="Times New Roman" w:cs="Times New Roman"/>
                <w:b/>
                <w:sz w:val="24"/>
                <w:szCs w:val="24"/>
              </w:rPr>
              <w:t>. Этика отношений в коллективе (</w:t>
            </w:r>
            <w:r w:rsidRPr="00C90580">
              <w:rPr>
                <w:rFonts w:ascii="Times New Roman" w:hAnsi="Times New Roman" w:cs="Times New Roman"/>
                <w:b/>
                <w:sz w:val="24"/>
                <w:szCs w:val="24"/>
              </w:rPr>
              <w:t>4 часа</w:t>
            </w:r>
            <w:r>
              <w:rPr>
                <w:rFonts w:ascii="Times New Roman" w:hAnsi="Times New Roman" w:cs="Times New Roman"/>
                <w:b/>
                <w:sz w:val="24"/>
                <w:szCs w:val="24"/>
              </w:rPr>
              <w:t>)</w:t>
            </w:r>
          </w:p>
        </w:tc>
      </w:tr>
      <w:tr w:rsidR="002B58E9" w:rsidRPr="00C90580" w14:paraId="0ED6F3FF" w14:textId="77777777" w:rsidTr="002B58E9">
        <w:tc>
          <w:tcPr>
            <w:tcW w:w="784" w:type="dxa"/>
          </w:tcPr>
          <w:p w14:paraId="7713EB61"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15</w:t>
            </w:r>
          </w:p>
        </w:tc>
        <w:tc>
          <w:tcPr>
            <w:tcW w:w="8430" w:type="dxa"/>
            <w:gridSpan w:val="2"/>
          </w:tcPr>
          <w:p w14:paraId="5239CF6A"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Коллектив начинается с меня.</w:t>
            </w:r>
          </w:p>
        </w:tc>
      </w:tr>
      <w:tr w:rsidR="002B58E9" w:rsidRPr="00C90580" w14:paraId="4A33DCE9" w14:textId="77777777" w:rsidTr="002B58E9">
        <w:tc>
          <w:tcPr>
            <w:tcW w:w="784" w:type="dxa"/>
          </w:tcPr>
          <w:p w14:paraId="675B32FC"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16</w:t>
            </w:r>
          </w:p>
        </w:tc>
        <w:tc>
          <w:tcPr>
            <w:tcW w:w="8430" w:type="dxa"/>
            <w:gridSpan w:val="2"/>
          </w:tcPr>
          <w:p w14:paraId="30BFD3FA"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Мой класс -  мои друзья.</w:t>
            </w:r>
          </w:p>
        </w:tc>
      </w:tr>
      <w:tr w:rsidR="002B58E9" w:rsidRPr="00C90580" w14:paraId="558C4183" w14:textId="77777777" w:rsidTr="002B58E9">
        <w:tc>
          <w:tcPr>
            <w:tcW w:w="784" w:type="dxa"/>
          </w:tcPr>
          <w:p w14:paraId="42AEAE3C"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17</w:t>
            </w:r>
          </w:p>
        </w:tc>
        <w:tc>
          <w:tcPr>
            <w:tcW w:w="8430" w:type="dxa"/>
            <w:gridSpan w:val="2"/>
          </w:tcPr>
          <w:p w14:paraId="425F1A99" w14:textId="77777777" w:rsidR="002B58E9" w:rsidRPr="00C90580" w:rsidRDefault="002B58E9" w:rsidP="00440D47">
            <w:pPr>
              <w:jc w:val="both"/>
              <w:rPr>
                <w:rFonts w:ascii="Times New Roman" w:hAnsi="Times New Roman" w:cs="Times New Roman"/>
                <w:sz w:val="24"/>
                <w:szCs w:val="24"/>
              </w:rPr>
            </w:pPr>
            <w:r>
              <w:rPr>
                <w:rFonts w:ascii="Times New Roman" w:hAnsi="Times New Roman" w:cs="Times New Roman"/>
                <w:sz w:val="24"/>
                <w:szCs w:val="24"/>
              </w:rPr>
              <w:t xml:space="preserve">Ежели душевны вы </w:t>
            </w:r>
            <w:r w:rsidRPr="00C90580">
              <w:rPr>
                <w:rFonts w:ascii="Times New Roman" w:hAnsi="Times New Roman" w:cs="Times New Roman"/>
                <w:sz w:val="24"/>
                <w:szCs w:val="24"/>
              </w:rPr>
              <w:t>и к этике не глухи…</w:t>
            </w:r>
          </w:p>
        </w:tc>
      </w:tr>
      <w:tr w:rsidR="002B58E9" w:rsidRPr="00C90580" w14:paraId="56FC909C" w14:textId="77777777" w:rsidTr="002B58E9">
        <w:tc>
          <w:tcPr>
            <w:tcW w:w="784" w:type="dxa"/>
          </w:tcPr>
          <w:p w14:paraId="00BA27F1" w14:textId="77777777" w:rsidR="002B58E9" w:rsidRPr="00C90580" w:rsidRDefault="002B58E9" w:rsidP="00440D47">
            <w:pPr>
              <w:tabs>
                <w:tab w:val="left" w:pos="375"/>
              </w:tabs>
              <w:jc w:val="center"/>
              <w:rPr>
                <w:rFonts w:ascii="Times New Roman" w:hAnsi="Times New Roman" w:cs="Times New Roman"/>
                <w:sz w:val="24"/>
                <w:szCs w:val="24"/>
              </w:rPr>
            </w:pPr>
            <w:r w:rsidRPr="00C90580">
              <w:rPr>
                <w:rFonts w:ascii="Times New Roman" w:hAnsi="Times New Roman" w:cs="Times New Roman"/>
                <w:sz w:val="24"/>
                <w:szCs w:val="24"/>
              </w:rPr>
              <w:t>18</w:t>
            </w:r>
          </w:p>
        </w:tc>
        <w:tc>
          <w:tcPr>
            <w:tcW w:w="8430" w:type="dxa"/>
            <w:gridSpan w:val="2"/>
          </w:tcPr>
          <w:p w14:paraId="009B0ADE"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Жизнь священна.</w:t>
            </w:r>
          </w:p>
        </w:tc>
      </w:tr>
      <w:tr w:rsidR="00E816C2" w:rsidRPr="00C90580" w14:paraId="0A9DCD12" w14:textId="77777777" w:rsidTr="002B58E9">
        <w:tc>
          <w:tcPr>
            <w:tcW w:w="9214" w:type="dxa"/>
            <w:gridSpan w:val="3"/>
          </w:tcPr>
          <w:p w14:paraId="32448B39" w14:textId="77777777" w:rsidR="00E816C2" w:rsidRPr="00C90580" w:rsidRDefault="00E816C2" w:rsidP="00440D47">
            <w:pPr>
              <w:tabs>
                <w:tab w:val="left" w:pos="375"/>
              </w:tabs>
              <w:jc w:val="center"/>
              <w:rPr>
                <w:rFonts w:ascii="Times New Roman" w:hAnsi="Times New Roman" w:cs="Times New Roman"/>
                <w:b/>
                <w:sz w:val="24"/>
                <w:szCs w:val="24"/>
              </w:rPr>
            </w:pPr>
            <w:r w:rsidRPr="00C90580">
              <w:rPr>
                <w:rFonts w:ascii="Times New Roman" w:hAnsi="Times New Roman" w:cs="Times New Roman"/>
                <w:b/>
                <w:sz w:val="24"/>
                <w:szCs w:val="24"/>
              </w:rPr>
              <w:t>Раздел 5</w:t>
            </w:r>
            <w:r>
              <w:rPr>
                <w:rFonts w:ascii="Times New Roman" w:hAnsi="Times New Roman" w:cs="Times New Roman"/>
                <w:b/>
                <w:sz w:val="24"/>
                <w:szCs w:val="24"/>
              </w:rPr>
              <w:t>. Простые нравственные истины (</w:t>
            </w:r>
            <w:r w:rsidRPr="00C90580">
              <w:rPr>
                <w:rFonts w:ascii="Times New Roman" w:hAnsi="Times New Roman" w:cs="Times New Roman"/>
                <w:b/>
                <w:sz w:val="24"/>
                <w:szCs w:val="24"/>
              </w:rPr>
              <w:t>4 часа</w:t>
            </w:r>
            <w:r>
              <w:rPr>
                <w:rFonts w:ascii="Times New Roman" w:hAnsi="Times New Roman" w:cs="Times New Roman"/>
                <w:b/>
                <w:sz w:val="24"/>
                <w:szCs w:val="24"/>
              </w:rPr>
              <w:t>)</w:t>
            </w:r>
          </w:p>
        </w:tc>
      </w:tr>
      <w:tr w:rsidR="002B58E9" w:rsidRPr="00C90580" w14:paraId="23FE1082" w14:textId="77777777" w:rsidTr="002B58E9">
        <w:tc>
          <w:tcPr>
            <w:tcW w:w="784" w:type="dxa"/>
          </w:tcPr>
          <w:p w14:paraId="62D0EA54"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19</w:t>
            </w:r>
          </w:p>
        </w:tc>
        <w:tc>
          <w:tcPr>
            <w:tcW w:w="8430" w:type="dxa"/>
            <w:gridSpan w:val="2"/>
          </w:tcPr>
          <w:p w14:paraId="03BA7A9A"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Человек рожден для добра.</w:t>
            </w:r>
          </w:p>
        </w:tc>
      </w:tr>
      <w:tr w:rsidR="002B58E9" w:rsidRPr="00C90580" w14:paraId="098AD295" w14:textId="77777777" w:rsidTr="002B58E9">
        <w:tc>
          <w:tcPr>
            <w:tcW w:w="784" w:type="dxa"/>
          </w:tcPr>
          <w:p w14:paraId="64CC054B"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20</w:t>
            </w:r>
          </w:p>
        </w:tc>
        <w:tc>
          <w:tcPr>
            <w:tcW w:w="8430" w:type="dxa"/>
            <w:gridSpan w:val="2"/>
          </w:tcPr>
          <w:p w14:paraId="01F405B0"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Милосердие - закон жизни.</w:t>
            </w:r>
          </w:p>
        </w:tc>
      </w:tr>
      <w:tr w:rsidR="002B58E9" w:rsidRPr="00C90580" w14:paraId="36340DBC" w14:textId="77777777" w:rsidTr="002B58E9">
        <w:tc>
          <w:tcPr>
            <w:tcW w:w="784" w:type="dxa"/>
          </w:tcPr>
          <w:p w14:paraId="2DBD66F7"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21</w:t>
            </w:r>
          </w:p>
        </w:tc>
        <w:tc>
          <w:tcPr>
            <w:tcW w:w="8430" w:type="dxa"/>
            <w:gridSpan w:val="2"/>
          </w:tcPr>
          <w:p w14:paraId="5623CB1D"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Жить во благо себе и другим.</w:t>
            </w:r>
          </w:p>
        </w:tc>
      </w:tr>
      <w:tr w:rsidR="002B58E9" w:rsidRPr="00C90580" w14:paraId="55155247" w14:textId="77777777" w:rsidTr="002B58E9">
        <w:tc>
          <w:tcPr>
            <w:tcW w:w="784" w:type="dxa"/>
          </w:tcPr>
          <w:p w14:paraId="05FFC090"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22</w:t>
            </w:r>
          </w:p>
        </w:tc>
        <w:tc>
          <w:tcPr>
            <w:tcW w:w="8430" w:type="dxa"/>
            <w:gridSpan w:val="2"/>
          </w:tcPr>
          <w:p w14:paraId="3F8B10EE"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Следовать нравственной установке.</w:t>
            </w:r>
          </w:p>
        </w:tc>
      </w:tr>
      <w:tr w:rsidR="00E816C2" w:rsidRPr="00C90580" w14:paraId="27D66B49" w14:textId="77777777" w:rsidTr="002B58E9">
        <w:tc>
          <w:tcPr>
            <w:tcW w:w="9214" w:type="dxa"/>
            <w:gridSpan w:val="3"/>
          </w:tcPr>
          <w:p w14:paraId="2E024323" w14:textId="77777777" w:rsidR="00E816C2" w:rsidRPr="00C90580" w:rsidRDefault="00E816C2" w:rsidP="00440D47">
            <w:pPr>
              <w:tabs>
                <w:tab w:val="left" w:pos="375"/>
              </w:tabs>
              <w:jc w:val="center"/>
              <w:rPr>
                <w:rFonts w:ascii="Times New Roman" w:hAnsi="Times New Roman" w:cs="Times New Roman"/>
                <w:b/>
                <w:sz w:val="24"/>
                <w:szCs w:val="24"/>
              </w:rPr>
            </w:pPr>
            <w:r w:rsidRPr="00C90580">
              <w:rPr>
                <w:rFonts w:ascii="Times New Roman" w:hAnsi="Times New Roman" w:cs="Times New Roman"/>
                <w:b/>
                <w:sz w:val="24"/>
                <w:szCs w:val="24"/>
              </w:rPr>
              <w:t>Раздел 6</w:t>
            </w:r>
            <w:r>
              <w:rPr>
                <w:rFonts w:ascii="Times New Roman" w:hAnsi="Times New Roman" w:cs="Times New Roman"/>
                <w:b/>
                <w:sz w:val="24"/>
                <w:szCs w:val="24"/>
              </w:rPr>
              <w:t>. Душа обязана трудиться (</w:t>
            </w:r>
            <w:r w:rsidRPr="00C90580">
              <w:rPr>
                <w:rFonts w:ascii="Times New Roman" w:hAnsi="Times New Roman" w:cs="Times New Roman"/>
                <w:b/>
                <w:sz w:val="24"/>
                <w:szCs w:val="24"/>
              </w:rPr>
              <w:t>4 часа</w:t>
            </w:r>
            <w:r>
              <w:rPr>
                <w:rFonts w:ascii="Times New Roman" w:hAnsi="Times New Roman" w:cs="Times New Roman"/>
                <w:b/>
                <w:sz w:val="24"/>
                <w:szCs w:val="24"/>
              </w:rPr>
              <w:t>)</w:t>
            </w:r>
          </w:p>
        </w:tc>
      </w:tr>
      <w:tr w:rsidR="002B58E9" w:rsidRPr="00C90580" w14:paraId="02907DD2" w14:textId="77777777" w:rsidTr="002B58E9">
        <w:trPr>
          <w:trHeight w:val="249"/>
        </w:trPr>
        <w:tc>
          <w:tcPr>
            <w:tcW w:w="784" w:type="dxa"/>
          </w:tcPr>
          <w:p w14:paraId="67DE93A1"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23</w:t>
            </w:r>
          </w:p>
        </w:tc>
        <w:tc>
          <w:tcPr>
            <w:tcW w:w="8430" w:type="dxa"/>
            <w:gridSpan w:val="2"/>
          </w:tcPr>
          <w:p w14:paraId="60D26599"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Достойно жить среди людей.</w:t>
            </w:r>
          </w:p>
        </w:tc>
      </w:tr>
      <w:tr w:rsidR="002B58E9" w:rsidRPr="00C90580" w14:paraId="7F8E9B4F" w14:textId="77777777" w:rsidTr="002B58E9">
        <w:tc>
          <w:tcPr>
            <w:tcW w:w="784" w:type="dxa"/>
          </w:tcPr>
          <w:p w14:paraId="7C378F97"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24</w:t>
            </w:r>
          </w:p>
        </w:tc>
        <w:tc>
          <w:tcPr>
            <w:tcW w:w="8430" w:type="dxa"/>
            <w:gridSpan w:val="2"/>
          </w:tcPr>
          <w:p w14:paraId="7A8C9DCC"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Уметь понять и простить.</w:t>
            </w:r>
          </w:p>
        </w:tc>
      </w:tr>
      <w:tr w:rsidR="002B58E9" w:rsidRPr="00C90580" w14:paraId="6E860DEC" w14:textId="77777777" w:rsidTr="002B58E9">
        <w:tc>
          <w:tcPr>
            <w:tcW w:w="784" w:type="dxa"/>
          </w:tcPr>
          <w:p w14:paraId="1CE91DD0"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25</w:t>
            </w:r>
          </w:p>
        </w:tc>
        <w:tc>
          <w:tcPr>
            <w:tcW w:w="8430" w:type="dxa"/>
            <w:gridSpan w:val="2"/>
          </w:tcPr>
          <w:p w14:paraId="36296EA2"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Простая этика поступков.</w:t>
            </w:r>
          </w:p>
        </w:tc>
      </w:tr>
      <w:tr w:rsidR="002B58E9" w:rsidRPr="00C90580" w14:paraId="3E8B2D34" w14:textId="77777777" w:rsidTr="002B58E9">
        <w:tc>
          <w:tcPr>
            <w:tcW w:w="784" w:type="dxa"/>
          </w:tcPr>
          <w:p w14:paraId="27D1051B"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26</w:t>
            </w:r>
          </w:p>
        </w:tc>
        <w:tc>
          <w:tcPr>
            <w:tcW w:w="8430" w:type="dxa"/>
            <w:gridSpan w:val="2"/>
          </w:tcPr>
          <w:p w14:paraId="18BDA5B7"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Общение и источники преодоления обид.</w:t>
            </w:r>
          </w:p>
        </w:tc>
      </w:tr>
      <w:tr w:rsidR="00E816C2" w:rsidRPr="00C90580" w14:paraId="7206AF04" w14:textId="77777777" w:rsidTr="002B58E9">
        <w:tc>
          <w:tcPr>
            <w:tcW w:w="9214" w:type="dxa"/>
            <w:gridSpan w:val="3"/>
          </w:tcPr>
          <w:p w14:paraId="7C5207EB" w14:textId="77777777" w:rsidR="00E816C2" w:rsidRPr="00C90580" w:rsidRDefault="00E816C2" w:rsidP="00440D47">
            <w:pPr>
              <w:tabs>
                <w:tab w:val="left" w:pos="375"/>
              </w:tabs>
              <w:jc w:val="center"/>
              <w:rPr>
                <w:rFonts w:ascii="Times New Roman" w:hAnsi="Times New Roman" w:cs="Times New Roman"/>
                <w:b/>
                <w:sz w:val="24"/>
                <w:szCs w:val="24"/>
              </w:rPr>
            </w:pPr>
            <w:r w:rsidRPr="00C90580">
              <w:rPr>
                <w:rFonts w:ascii="Times New Roman" w:hAnsi="Times New Roman" w:cs="Times New Roman"/>
                <w:b/>
                <w:sz w:val="24"/>
                <w:szCs w:val="24"/>
              </w:rPr>
              <w:t>Раздел 7</w:t>
            </w:r>
            <w:r>
              <w:rPr>
                <w:rFonts w:ascii="Times New Roman" w:hAnsi="Times New Roman" w:cs="Times New Roman"/>
                <w:b/>
                <w:sz w:val="24"/>
                <w:szCs w:val="24"/>
              </w:rPr>
              <w:t>.</w:t>
            </w:r>
            <w:r w:rsidRPr="00C90580">
              <w:rPr>
                <w:rFonts w:ascii="Times New Roman" w:hAnsi="Times New Roman" w:cs="Times New Roman"/>
                <w:b/>
                <w:sz w:val="24"/>
                <w:szCs w:val="24"/>
              </w:rPr>
              <w:t xml:space="preserve"> Посее</w:t>
            </w:r>
            <w:r>
              <w:rPr>
                <w:rFonts w:ascii="Times New Roman" w:hAnsi="Times New Roman" w:cs="Times New Roman"/>
                <w:b/>
                <w:sz w:val="24"/>
                <w:szCs w:val="24"/>
              </w:rPr>
              <w:t>шь поступок – пожнёшь характер (</w:t>
            </w:r>
            <w:r w:rsidRPr="00C90580">
              <w:rPr>
                <w:rFonts w:ascii="Times New Roman" w:hAnsi="Times New Roman" w:cs="Times New Roman"/>
                <w:b/>
                <w:sz w:val="24"/>
                <w:szCs w:val="24"/>
              </w:rPr>
              <w:t>4 часа</w:t>
            </w:r>
            <w:r>
              <w:rPr>
                <w:rFonts w:ascii="Times New Roman" w:hAnsi="Times New Roman" w:cs="Times New Roman"/>
                <w:b/>
                <w:sz w:val="24"/>
                <w:szCs w:val="24"/>
              </w:rPr>
              <w:t>)</w:t>
            </w:r>
          </w:p>
        </w:tc>
      </w:tr>
      <w:tr w:rsidR="002B58E9" w:rsidRPr="00C90580" w14:paraId="1B3CCF34" w14:textId="77777777" w:rsidTr="002B58E9">
        <w:tc>
          <w:tcPr>
            <w:tcW w:w="784" w:type="dxa"/>
          </w:tcPr>
          <w:p w14:paraId="057514FB"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27</w:t>
            </w:r>
          </w:p>
        </w:tc>
        <w:tc>
          <w:tcPr>
            <w:tcW w:w="8430" w:type="dxa"/>
            <w:gridSpan w:val="2"/>
          </w:tcPr>
          <w:p w14:paraId="77B2A3A4"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Ростки нравственного опыта поведения.</w:t>
            </w:r>
          </w:p>
        </w:tc>
      </w:tr>
      <w:tr w:rsidR="002B58E9" w:rsidRPr="00C90580" w14:paraId="7EC4C13F" w14:textId="77777777" w:rsidTr="002B58E9">
        <w:tc>
          <w:tcPr>
            <w:tcW w:w="784" w:type="dxa"/>
          </w:tcPr>
          <w:p w14:paraId="06E5C4DA"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28</w:t>
            </w:r>
          </w:p>
        </w:tc>
        <w:tc>
          <w:tcPr>
            <w:tcW w:w="8430" w:type="dxa"/>
            <w:gridSpan w:val="2"/>
          </w:tcPr>
          <w:p w14:paraId="37BD9332"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Доброте сопутствует терпение.</w:t>
            </w:r>
          </w:p>
        </w:tc>
      </w:tr>
      <w:tr w:rsidR="002B58E9" w:rsidRPr="00C90580" w14:paraId="620224B3" w14:textId="77777777" w:rsidTr="002B58E9">
        <w:tc>
          <w:tcPr>
            <w:tcW w:w="784" w:type="dxa"/>
          </w:tcPr>
          <w:p w14:paraId="5D369727"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29</w:t>
            </w:r>
          </w:p>
        </w:tc>
        <w:tc>
          <w:tcPr>
            <w:tcW w:w="8430" w:type="dxa"/>
            <w:gridSpan w:val="2"/>
          </w:tcPr>
          <w:p w14:paraId="1251AA62"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Действия с приставкой "со".</w:t>
            </w:r>
          </w:p>
        </w:tc>
      </w:tr>
      <w:tr w:rsidR="002B58E9" w:rsidRPr="00C90580" w14:paraId="5C2E03FA" w14:textId="77777777" w:rsidTr="002B58E9">
        <w:tc>
          <w:tcPr>
            <w:tcW w:w="784" w:type="dxa"/>
          </w:tcPr>
          <w:p w14:paraId="0746E296"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30</w:t>
            </w:r>
          </w:p>
        </w:tc>
        <w:tc>
          <w:tcPr>
            <w:tcW w:w="8430" w:type="dxa"/>
            <w:gridSpan w:val="2"/>
          </w:tcPr>
          <w:p w14:paraId="456F5C20"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С чего начинается Родина.</w:t>
            </w:r>
          </w:p>
        </w:tc>
      </w:tr>
      <w:tr w:rsidR="00E816C2" w:rsidRPr="00C90580" w14:paraId="0A2BA9FE" w14:textId="77777777" w:rsidTr="002B58E9">
        <w:tc>
          <w:tcPr>
            <w:tcW w:w="9214" w:type="dxa"/>
            <w:gridSpan w:val="3"/>
          </w:tcPr>
          <w:p w14:paraId="6C5B6B2E" w14:textId="77777777" w:rsidR="00E816C2" w:rsidRPr="00C90580" w:rsidRDefault="00E816C2" w:rsidP="00440D47">
            <w:pPr>
              <w:tabs>
                <w:tab w:val="left" w:pos="375"/>
              </w:tabs>
              <w:jc w:val="center"/>
              <w:rPr>
                <w:rFonts w:ascii="Times New Roman" w:hAnsi="Times New Roman" w:cs="Times New Roman"/>
                <w:b/>
                <w:sz w:val="24"/>
                <w:szCs w:val="24"/>
              </w:rPr>
            </w:pPr>
            <w:r w:rsidRPr="00C90580">
              <w:rPr>
                <w:rFonts w:ascii="Times New Roman" w:hAnsi="Times New Roman" w:cs="Times New Roman"/>
                <w:b/>
                <w:sz w:val="24"/>
                <w:szCs w:val="24"/>
              </w:rPr>
              <w:t>Раздел 8</w:t>
            </w:r>
            <w:r>
              <w:rPr>
                <w:rFonts w:ascii="Times New Roman" w:hAnsi="Times New Roman" w:cs="Times New Roman"/>
                <w:b/>
                <w:sz w:val="24"/>
                <w:szCs w:val="24"/>
              </w:rPr>
              <w:t>. Судьба и Родина едины (</w:t>
            </w:r>
            <w:r w:rsidRPr="00C90580">
              <w:rPr>
                <w:rFonts w:ascii="Times New Roman" w:hAnsi="Times New Roman" w:cs="Times New Roman"/>
                <w:b/>
                <w:sz w:val="24"/>
                <w:szCs w:val="24"/>
              </w:rPr>
              <w:t>4 часа</w:t>
            </w:r>
            <w:r>
              <w:rPr>
                <w:rFonts w:ascii="Times New Roman" w:hAnsi="Times New Roman" w:cs="Times New Roman"/>
                <w:b/>
                <w:sz w:val="24"/>
                <w:szCs w:val="24"/>
              </w:rPr>
              <w:t>)</w:t>
            </w:r>
          </w:p>
        </w:tc>
      </w:tr>
      <w:tr w:rsidR="002B58E9" w:rsidRPr="00C90580" w14:paraId="2516E2E8" w14:textId="77777777" w:rsidTr="002B58E9">
        <w:tc>
          <w:tcPr>
            <w:tcW w:w="784" w:type="dxa"/>
          </w:tcPr>
          <w:p w14:paraId="48252680"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31</w:t>
            </w:r>
          </w:p>
        </w:tc>
        <w:tc>
          <w:tcPr>
            <w:tcW w:w="8430" w:type="dxa"/>
            <w:gridSpan w:val="2"/>
          </w:tcPr>
          <w:p w14:paraId="5442E34D"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В тебе рождается патриот и гражданин.</w:t>
            </w:r>
          </w:p>
        </w:tc>
      </w:tr>
      <w:tr w:rsidR="002B58E9" w:rsidRPr="00C90580" w14:paraId="6833D7A2" w14:textId="77777777" w:rsidTr="002B58E9">
        <w:tc>
          <w:tcPr>
            <w:tcW w:w="784" w:type="dxa"/>
          </w:tcPr>
          <w:p w14:paraId="7A0BA144"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32</w:t>
            </w:r>
          </w:p>
        </w:tc>
        <w:tc>
          <w:tcPr>
            <w:tcW w:w="8430" w:type="dxa"/>
            <w:gridSpan w:val="2"/>
          </w:tcPr>
          <w:p w14:paraId="2B369661"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Человек -  чело века.</w:t>
            </w:r>
          </w:p>
        </w:tc>
      </w:tr>
      <w:tr w:rsidR="002B58E9" w:rsidRPr="00C90580" w14:paraId="3AF4C771" w14:textId="77777777" w:rsidTr="002B58E9">
        <w:tc>
          <w:tcPr>
            <w:tcW w:w="784" w:type="dxa"/>
          </w:tcPr>
          <w:p w14:paraId="27E45E3C" w14:textId="77777777" w:rsidR="002B58E9" w:rsidRPr="00A70C09" w:rsidRDefault="002B58E9" w:rsidP="00440D47">
            <w:pPr>
              <w:jc w:val="center"/>
              <w:rPr>
                <w:rFonts w:ascii="Times New Roman" w:hAnsi="Times New Roman" w:cs="Times New Roman"/>
                <w:sz w:val="24"/>
                <w:szCs w:val="24"/>
              </w:rPr>
            </w:pPr>
            <w:r w:rsidRPr="00A70C09">
              <w:rPr>
                <w:rFonts w:ascii="Times New Roman" w:hAnsi="Times New Roman" w:cs="Times New Roman"/>
                <w:sz w:val="24"/>
                <w:szCs w:val="24"/>
              </w:rPr>
              <w:t>33</w:t>
            </w:r>
          </w:p>
        </w:tc>
        <w:tc>
          <w:tcPr>
            <w:tcW w:w="8430" w:type="dxa"/>
            <w:gridSpan w:val="2"/>
          </w:tcPr>
          <w:p w14:paraId="7EFFEB5A"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Слово, обращенное к себе.</w:t>
            </w:r>
          </w:p>
        </w:tc>
      </w:tr>
      <w:tr w:rsidR="002B58E9" w:rsidRPr="00C90580" w14:paraId="277E8385" w14:textId="77777777" w:rsidTr="002B58E9">
        <w:tc>
          <w:tcPr>
            <w:tcW w:w="784" w:type="dxa"/>
          </w:tcPr>
          <w:p w14:paraId="5B941BAE" w14:textId="77777777" w:rsidR="002B58E9" w:rsidRPr="00A70C09" w:rsidRDefault="002B58E9" w:rsidP="00440D47">
            <w:pPr>
              <w:rPr>
                <w:rFonts w:ascii="Times New Roman" w:hAnsi="Times New Roman" w:cs="Times New Roman"/>
                <w:sz w:val="24"/>
                <w:szCs w:val="24"/>
              </w:rPr>
            </w:pPr>
            <w:r w:rsidRPr="00A70C09">
              <w:rPr>
                <w:rFonts w:ascii="Times New Roman" w:hAnsi="Times New Roman" w:cs="Times New Roman"/>
                <w:sz w:val="24"/>
                <w:szCs w:val="24"/>
              </w:rPr>
              <w:t xml:space="preserve">   34</w:t>
            </w:r>
          </w:p>
        </w:tc>
        <w:tc>
          <w:tcPr>
            <w:tcW w:w="8430" w:type="dxa"/>
            <w:gridSpan w:val="2"/>
          </w:tcPr>
          <w:p w14:paraId="5BF6D60C" w14:textId="77777777" w:rsidR="002B58E9" w:rsidRPr="00C90580" w:rsidRDefault="002B58E9" w:rsidP="00440D47">
            <w:pPr>
              <w:jc w:val="both"/>
              <w:rPr>
                <w:rFonts w:ascii="Times New Roman" w:hAnsi="Times New Roman" w:cs="Times New Roman"/>
                <w:sz w:val="24"/>
                <w:szCs w:val="24"/>
              </w:rPr>
            </w:pPr>
            <w:r w:rsidRPr="00C90580">
              <w:rPr>
                <w:rFonts w:ascii="Times New Roman" w:hAnsi="Times New Roman" w:cs="Times New Roman"/>
                <w:sz w:val="24"/>
                <w:szCs w:val="24"/>
              </w:rPr>
              <w:t>Презентация творческих работ.</w:t>
            </w:r>
          </w:p>
        </w:tc>
      </w:tr>
    </w:tbl>
    <w:p w14:paraId="3B885424" w14:textId="77777777" w:rsidR="00E816C2" w:rsidRPr="00D76FB0" w:rsidRDefault="00E816C2" w:rsidP="00E816C2">
      <w:pPr>
        <w:spacing w:after="0" w:line="240" w:lineRule="auto"/>
        <w:jc w:val="both"/>
        <w:rPr>
          <w:rFonts w:ascii="Times New Roman" w:eastAsia="Times New Roman" w:hAnsi="Times New Roman" w:cs="Times New Roman"/>
          <w:b/>
          <w:sz w:val="24"/>
          <w:szCs w:val="24"/>
          <w:lang w:eastAsia="ru-RU"/>
        </w:rPr>
      </w:pPr>
    </w:p>
    <w:p w14:paraId="7810C636" w14:textId="77777777" w:rsidR="00E816C2" w:rsidRDefault="00E816C2" w:rsidP="00E816C2">
      <w:pPr>
        <w:spacing w:after="0" w:line="240" w:lineRule="auto"/>
        <w:jc w:val="center"/>
        <w:rPr>
          <w:rFonts w:ascii="Times New Roman" w:eastAsia="Times New Roman" w:hAnsi="Times New Roman" w:cs="Times New Roman"/>
          <w:b/>
          <w:sz w:val="24"/>
          <w:szCs w:val="24"/>
          <w:lang w:eastAsia="ru-RU"/>
        </w:rPr>
      </w:pPr>
      <w:r w:rsidRPr="00D76FB0">
        <w:rPr>
          <w:rFonts w:ascii="Times New Roman" w:eastAsia="Times New Roman" w:hAnsi="Times New Roman" w:cs="Times New Roman"/>
          <w:b/>
          <w:sz w:val="24"/>
          <w:szCs w:val="24"/>
          <w:lang w:eastAsia="ru-RU"/>
        </w:rPr>
        <w:t>Поурочно-тематическое планирование</w:t>
      </w:r>
    </w:p>
    <w:p w14:paraId="3690FD5A" w14:textId="77777777" w:rsidR="00E816C2" w:rsidRDefault="00E816C2" w:rsidP="00E816C2">
      <w:pPr>
        <w:spacing w:after="0" w:line="240" w:lineRule="auto"/>
        <w:jc w:val="both"/>
        <w:rPr>
          <w:rFonts w:ascii="Times New Roman" w:eastAsia="Times New Roman" w:hAnsi="Times New Roman" w:cs="Times New Roman"/>
          <w:b/>
          <w:sz w:val="24"/>
          <w:szCs w:val="24"/>
          <w:lang w:eastAsia="ru-RU"/>
        </w:rPr>
      </w:pPr>
    </w:p>
    <w:tbl>
      <w:tblPr>
        <w:tblStyle w:val="2"/>
        <w:tblW w:w="6804" w:type="dxa"/>
        <w:tblInd w:w="137" w:type="dxa"/>
        <w:tblLayout w:type="fixed"/>
        <w:tblLook w:val="04A0" w:firstRow="1" w:lastRow="0" w:firstColumn="1" w:lastColumn="0" w:noHBand="0" w:noVBand="1"/>
      </w:tblPr>
      <w:tblGrid>
        <w:gridCol w:w="992"/>
        <w:gridCol w:w="5812"/>
      </w:tblGrid>
      <w:tr w:rsidR="00E522C4" w:rsidRPr="00C90580" w14:paraId="72F0DC97" w14:textId="77777777" w:rsidTr="00E522C4">
        <w:trPr>
          <w:trHeight w:val="373"/>
        </w:trPr>
        <w:tc>
          <w:tcPr>
            <w:tcW w:w="992" w:type="dxa"/>
            <w:vMerge w:val="restart"/>
          </w:tcPr>
          <w:p w14:paraId="735449B9" w14:textId="77777777" w:rsidR="00E522C4" w:rsidRPr="00C90580" w:rsidRDefault="00E522C4" w:rsidP="00440D47">
            <w:pPr>
              <w:jc w:val="center"/>
              <w:rPr>
                <w:rFonts w:ascii="Times New Roman" w:hAnsi="Times New Roman" w:cs="Times New Roman"/>
                <w:sz w:val="24"/>
                <w:szCs w:val="24"/>
              </w:rPr>
            </w:pPr>
            <w:r w:rsidRPr="00C90580">
              <w:rPr>
                <w:rFonts w:ascii="Times New Roman" w:hAnsi="Times New Roman" w:cs="Times New Roman"/>
                <w:sz w:val="24"/>
                <w:szCs w:val="24"/>
              </w:rPr>
              <w:t>№ урока</w:t>
            </w:r>
          </w:p>
        </w:tc>
        <w:tc>
          <w:tcPr>
            <w:tcW w:w="5812" w:type="dxa"/>
            <w:vMerge w:val="restart"/>
          </w:tcPr>
          <w:p w14:paraId="3F81D5B8" w14:textId="77777777" w:rsidR="00E522C4" w:rsidRPr="00C90580" w:rsidRDefault="00E522C4" w:rsidP="00440D47">
            <w:pPr>
              <w:jc w:val="center"/>
              <w:rPr>
                <w:rFonts w:ascii="Times New Roman" w:hAnsi="Times New Roman" w:cs="Times New Roman"/>
                <w:sz w:val="24"/>
                <w:szCs w:val="24"/>
              </w:rPr>
            </w:pPr>
            <w:r w:rsidRPr="00C90580">
              <w:rPr>
                <w:rFonts w:ascii="Times New Roman" w:hAnsi="Times New Roman" w:cs="Times New Roman"/>
                <w:sz w:val="24"/>
                <w:szCs w:val="24"/>
              </w:rPr>
              <w:t>Тема урока</w:t>
            </w:r>
          </w:p>
        </w:tc>
      </w:tr>
      <w:tr w:rsidR="00E522C4" w:rsidRPr="00C90580" w14:paraId="2413369B" w14:textId="77777777" w:rsidTr="00E522C4">
        <w:trPr>
          <w:trHeight w:val="373"/>
        </w:trPr>
        <w:tc>
          <w:tcPr>
            <w:tcW w:w="992" w:type="dxa"/>
            <w:vMerge/>
          </w:tcPr>
          <w:p w14:paraId="1D4B8A83" w14:textId="77777777" w:rsidR="00E522C4" w:rsidRPr="00C90580" w:rsidRDefault="00E522C4" w:rsidP="00440D47">
            <w:pPr>
              <w:jc w:val="center"/>
              <w:rPr>
                <w:rFonts w:ascii="Times New Roman" w:hAnsi="Times New Roman" w:cs="Times New Roman"/>
                <w:sz w:val="24"/>
                <w:szCs w:val="24"/>
              </w:rPr>
            </w:pPr>
          </w:p>
        </w:tc>
        <w:tc>
          <w:tcPr>
            <w:tcW w:w="5812" w:type="dxa"/>
            <w:vMerge/>
          </w:tcPr>
          <w:p w14:paraId="645B77E3" w14:textId="77777777" w:rsidR="00E522C4" w:rsidRPr="00C90580" w:rsidRDefault="00E522C4" w:rsidP="00440D47">
            <w:pPr>
              <w:jc w:val="center"/>
              <w:rPr>
                <w:rFonts w:ascii="Times New Roman" w:hAnsi="Times New Roman" w:cs="Times New Roman"/>
                <w:sz w:val="24"/>
                <w:szCs w:val="24"/>
              </w:rPr>
            </w:pPr>
          </w:p>
        </w:tc>
      </w:tr>
      <w:tr w:rsidR="00E522C4" w:rsidRPr="00C90580" w14:paraId="54F4922A" w14:textId="77777777" w:rsidTr="00E522C4">
        <w:trPr>
          <w:trHeight w:val="373"/>
        </w:trPr>
        <w:tc>
          <w:tcPr>
            <w:tcW w:w="992" w:type="dxa"/>
          </w:tcPr>
          <w:p w14:paraId="10228FE9" w14:textId="77777777" w:rsidR="00E522C4" w:rsidRPr="00A70C09" w:rsidRDefault="00E522C4" w:rsidP="00EB19F1">
            <w:pPr>
              <w:jc w:val="center"/>
              <w:rPr>
                <w:rFonts w:ascii="Times New Roman" w:hAnsi="Times New Roman" w:cs="Times New Roman"/>
                <w:sz w:val="24"/>
                <w:szCs w:val="24"/>
              </w:rPr>
            </w:pPr>
            <w:r w:rsidRPr="00A70C09">
              <w:rPr>
                <w:rFonts w:ascii="Times New Roman" w:hAnsi="Times New Roman" w:cs="Times New Roman"/>
                <w:sz w:val="24"/>
                <w:szCs w:val="24"/>
              </w:rPr>
              <w:t>1</w:t>
            </w:r>
          </w:p>
        </w:tc>
        <w:tc>
          <w:tcPr>
            <w:tcW w:w="5812" w:type="dxa"/>
          </w:tcPr>
          <w:p w14:paraId="7C1F39AD" w14:textId="77777777" w:rsidR="00E522C4" w:rsidRPr="00C90580" w:rsidRDefault="00E522C4" w:rsidP="00EB19F1">
            <w:pPr>
              <w:jc w:val="both"/>
              <w:rPr>
                <w:rFonts w:ascii="Times New Roman" w:hAnsi="Times New Roman" w:cs="Times New Roman"/>
                <w:sz w:val="24"/>
                <w:szCs w:val="24"/>
              </w:rPr>
            </w:pPr>
            <w:r w:rsidRPr="00C90580">
              <w:rPr>
                <w:rFonts w:ascii="Times New Roman" w:hAnsi="Times New Roman" w:cs="Times New Roman"/>
                <w:sz w:val="24"/>
                <w:szCs w:val="24"/>
              </w:rPr>
              <w:t>Этика - наука о нравственной жизни человека.</w:t>
            </w:r>
          </w:p>
        </w:tc>
      </w:tr>
      <w:tr w:rsidR="00E522C4" w:rsidRPr="00C90580" w14:paraId="2EA1D631" w14:textId="77777777" w:rsidTr="00E522C4">
        <w:trPr>
          <w:trHeight w:val="351"/>
        </w:trPr>
        <w:tc>
          <w:tcPr>
            <w:tcW w:w="992" w:type="dxa"/>
          </w:tcPr>
          <w:p w14:paraId="459839E3" w14:textId="77777777" w:rsidR="00E522C4" w:rsidRPr="00A70C09" w:rsidRDefault="00E522C4" w:rsidP="00EB19F1">
            <w:pPr>
              <w:jc w:val="center"/>
              <w:rPr>
                <w:rFonts w:ascii="Times New Roman" w:hAnsi="Times New Roman" w:cs="Times New Roman"/>
                <w:sz w:val="24"/>
                <w:szCs w:val="24"/>
              </w:rPr>
            </w:pPr>
            <w:r w:rsidRPr="00A70C09">
              <w:rPr>
                <w:rFonts w:ascii="Times New Roman" w:hAnsi="Times New Roman" w:cs="Times New Roman"/>
                <w:sz w:val="24"/>
                <w:szCs w:val="24"/>
              </w:rPr>
              <w:t>2</w:t>
            </w:r>
          </w:p>
        </w:tc>
        <w:tc>
          <w:tcPr>
            <w:tcW w:w="5812" w:type="dxa"/>
          </w:tcPr>
          <w:p w14:paraId="6F79CC5C" w14:textId="77777777" w:rsidR="00E522C4" w:rsidRPr="00C90580" w:rsidRDefault="00E522C4" w:rsidP="00EB19F1">
            <w:pPr>
              <w:jc w:val="both"/>
              <w:rPr>
                <w:rFonts w:ascii="Times New Roman" w:hAnsi="Times New Roman" w:cs="Times New Roman"/>
                <w:sz w:val="24"/>
                <w:szCs w:val="24"/>
              </w:rPr>
            </w:pPr>
            <w:r w:rsidRPr="00C90580">
              <w:rPr>
                <w:rFonts w:ascii="Times New Roman" w:hAnsi="Times New Roman" w:cs="Times New Roman"/>
                <w:sz w:val="24"/>
                <w:szCs w:val="24"/>
              </w:rPr>
              <w:t>Добрым жить на белом свете веселей.</w:t>
            </w:r>
          </w:p>
        </w:tc>
      </w:tr>
      <w:tr w:rsidR="00E522C4" w:rsidRPr="00C90580" w14:paraId="64F60AC5" w14:textId="77777777" w:rsidTr="00E522C4">
        <w:trPr>
          <w:trHeight w:val="373"/>
        </w:trPr>
        <w:tc>
          <w:tcPr>
            <w:tcW w:w="992" w:type="dxa"/>
          </w:tcPr>
          <w:p w14:paraId="11A2D784" w14:textId="77777777" w:rsidR="00E522C4" w:rsidRPr="00A70C09" w:rsidRDefault="00E522C4" w:rsidP="00EB19F1">
            <w:pPr>
              <w:jc w:val="center"/>
              <w:rPr>
                <w:rFonts w:ascii="Times New Roman" w:hAnsi="Times New Roman" w:cs="Times New Roman"/>
                <w:sz w:val="24"/>
                <w:szCs w:val="24"/>
              </w:rPr>
            </w:pPr>
            <w:r w:rsidRPr="00A70C09">
              <w:rPr>
                <w:rFonts w:ascii="Times New Roman" w:hAnsi="Times New Roman" w:cs="Times New Roman"/>
                <w:sz w:val="24"/>
                <w:szCs w:val="24"/>
              </w:rPr>
              <w:t>3</w:t>
            </w:r>
          </w:p>
        </w:tc>
        <w:tc>
          <w:tcPr>
            <w:tcW w:w="5812" w:type="dxa"/>
          </w:tcPr>
          <w:p w14:paraId="07C32884" w14:textId="77777777" w:rsidR="00E522C4" w:rsidRPr="00C90580" w:rsidRDefault="00E522C4" w:rsidP="00EB19F1">
            <w:pPr>
              <w:jc w:val="both"/>
              <w:rPr>
                <w:rFonts w:ascii="Times New Roman" w:hAnsi="Times New Roman" w:cs="Times New Roman"/>
                <w:sz w:val="24"/>
                <w:szCs w:val="24"/>
              </w:rPr>
            </w:pPr>
            <w:r w:rsidRPr="00C90580">
              <w:rPr>
                <w:rFonts w:ascii="Times New Roman" w:hAnsi="Times New Roman" w:cs="Times New Roman"/>
                <w:sz w:val="24"/>
                <w:szCs w:val="24"/>
              </w:rPr>
              <w:t>Правила общения для всех.</w:t>
            </w:r>
          </w:p>
        </w:tc>
      </w:tr>
      <w:tr w:rsidR="00E522C4" w:rsidRPr="00C90580" w14:paraId="798B86AB" w14:textId="77777777" w:rsidTr="00E522C4">
        <w:trPr>
          <w:trHeight w:val="351"/>
        </w:trPr>
        <w:tc>
          <w:tcPr>
            <w:tcW w:w="992" w:type="dxa"/>
          </w:tcPr>
          <w:p w14:paraId="4E0817F5" w14:textId="77777777" w:rsidR="00E522C4" w:rsidRPr="00A70C09" w:rsidRDefault="00E522C4" w:rsidP="00EB19F1">
            <w:pPr>
              <w:jc w:val="center"/>
              <w:rPr>
                <w:rFonts w:ascii="Times New Roman" w:hAnsi="Times New Roman" w:cs="Times New Roman"/>
                <w:sz w:val="24"/>
                <w:szCs w:val="24"/>
              </w:rPr>
            </w:pPr>
            <w:r w:rsidRPr="00A70C09">
              <w:rPr>
                <w:rFonts w:ascii="Times New Roman" w:hAnsi="Times New Roman" w:cs="Times New Roman"/>
                <w:sz w:val="24"/>
                <w:szCs w:val="24"/>
              </w:rPr>
              <w:t>4</w:t>
            </w:r>
          </w:p>
        </w:tc>
        <w:tc>
          <w:tcPr>
            <w:tcW w:w="5812" w:type="dxa"/>
          </w:tcPr>
          <w:p w14:paraId="06E0CFAB" w14:textId="77777777" w:rsidR="00E522C4" w:rsidRPr="00C90580" w:rsidRDefault="00E522C4" w:rsidP="00EB19F1">
            <w:pPr>
              <w:jc w:val="both"/>
              <w:rPr>
                <w:rFonts w:ascii="Times New Roman" w:hAnsi="Times New Roman" w:cs="Times New Roman"/>
                <w:sz w:val="24"/>
                <w:szCs w:val="24"/>
              </w:rPr>
            </w:pPr>
            <w:r w:rsidRPr="00C90580">
              <w:rPr>
                <w:rFonts w:ascii="Times New Roman" w:hAnsi="Times New Roman" w:cs="Times New Roman"/>
                <w:sz w:val="24"/>
                <w:szCs w:val="24"/>
              </w:rPr>
              <w:t>От добрых правил - добрые слова и поступки.</w:t>
            </w:r>
          </w:p>
        </w:tc>
      </w:tr>
      <w:tr w:rsidR="00E522C4" w:rsidRPr="00C90580" w14:paraId="6956E9A6" w14:textId="77777777" w:rsidTr="00E522C4">
        <w:trPr>
          <w:trHeight w:val="373"/>
        </w:trPr>
        <w:tc>
          <w:tcPr>
            <w:tcW w:w="992" w:type="dxa"/>
          </w:tcPr>
          <w:p w14:paraId="78BA4D1F" w14:textId="77777777" w:rsidR="00E522C4" w:rsidRPr="00A70C09" w:rsidRDefault="00E522C4" w:rsidP="00EB19F1">
            <w:pPr>
              <w:jc w:val="center"/>
              <w:rPr>
                <w:rFonts w:ascii="Times New Roman" w:hAnsi="Times New Roman" w:cs="Times New Roman"/>
                <w:sz w:val="24"/>
                <w:szCs w:val="24"/>
              </w:rPr>
            </w:pPr>
            <w:r w:rsidRPr="00A70C09">
              <w:rPr>
                <w:rFonts w:ascii="Times New Roman" w:hAnsi="Times New Roman" w:cs="Times New Roman"/>
                <w:sz w:val="24"/>
                <w:szCs w:val="24"/>
              </w:rPr>
              <w:t>5</w:t>
            </w:r>
          </w:p>
        </w:tc>
        <w:tc>
          <w:tcPr>
            <w:tcW w:w="5812" w:type="dxa"/>
          </w:tcPr>
          <w:p w14:paraId="6AEEE1BC" w14:textId="77777777" w:rsidR="00E522C4" w:rsidRPr="00C90580" w:rsidRDefault="00E522C4" w:rsidP="00EB19F1">
            <w:pPr>
              <w:jc w:val="both"/>
              <w:rPr>
                <w:rFonts w:ascii="Times New Roman" w:hAnsi="Times New Roman" w:cs="Times New Roman"/>
                <w:sz w:val="24"/>
                <w:szCs w:val="24"/>
              </w:rPr>
            </w:pPr>
            <w:r w:rsidRPr="00C90580">
              <w:rPr>
                <w:rFonts w:ascii="Times New Roman" w:hAnsi="Times New Roman" w:cs="Times New Roman"/>
                <w:sz w:val="24"/>
                <w:szCs w:val="24"/>
              </w:rPr>
              <w:t>Каждый интересен.</w:t>
            </w:r>
          </w:p>
        </w:tc>
      </w:tr>
      <w:tr w:rsidR="00E522C4" w:rsidRPr="00C90580" w14:paraId="02B97DB1" w14:textId="77777777" w:rsidTr="00E522C4">
        <w:trPr>
          <w:trHeight w:val="373"/>
        </w:trPr>
        <w:tc>
          <w:tcPr>
            <w:tcW w:w="992" w:type="dxa"/>
          </w:tcPr>
          <w:p w14:paraId="464E64FD" w14:textId="77777777" w:rsidR="00E522C4" w:rsidRPr="00A70C09" w:rsidRDefault="00E522C4" w:rsidP="00EB19F1">
            <w:pPr>
              <w:jc w:val="center"/>
              <w:rPr>
                <w:rFonts w:ascii="Times New Roman" w:hAnsi="Times New Roman" w:cs="Times New Roman"/>
                <w:sz w:val="24"/>
                <w:szCs w:val="24"/>
              </w:rPr>
            </w:pPr>
            <w:r w:rsidRPr="00A70C09">
              <w:rPr>
                <w:rFonts w:ascii="Times New Roman" w:hAnsi="Times New Roman" w:cs="Times New Roman"/>
                <w:sz w:val="24"/>
                <w:szCs w:val="24"/>
              </w:rPr>
              <w:t>6</w:t>
            </w:r>
          </w:p>
        </w:tc>
        <w:tc>
          <w:tcPr>
            <w:tcW w:w="5812" w:type="dxa"/>
          </w:tcPr>
          <w:p w14:paraId="18C96F24" w14:textId="77777777" w:rsidR="00E522C4" w:rsidRPr="00C90580" w:rsidRDefault="00E522C4" w:rsidP="00EB19F1">
            <w:pPr>
              <w:jc w:val="both"/>
              <w:rPr>
                <w:rFonts w:ascii="Times New Roman" w:hAnsi="Times New Roman" w:cs="Times New Roman"/>
                <w:sz w:val="24"/>
                <w:szCs w:val="24"/>
              </w:rPr>
            </w:pPr>
            <w:r w:rsidRPr="00C90580">
              <w:rPr>
                <w:rFonts w:ascii="Times New Roman" w:hAnsi="Times New Roman" w:cs="Times New Roman"/>
                <w:sz w:val="24"/>
                <w:szCs w:val="24"/>
              </w:rPr>
              <w:t>Премудрости этикета.</w:t>
            </w:r>
          </w:p>
        </w:tc>
      </w:tr>
      <w:tr w:rsidR="00E522C4" w:rsidRPr="00C90580" w14:paraId="65A10B41" w14:textId="77777777" w:rsidTr="00E522C4">
        <w:trPr>
          <w:trHeight w:val="351"/>
        </w:trPr>
        <w:tc>
          <w:tcPr>
            <w:tcW w:w="992" w:type="dxa"/>
          </w:tcPr>
          <w:p w14:paraId="211798F7" w14:textId="77777777" w:rsidR="00E522C4" w:rsidRPr="00A70C09" w:rsidRDefault="00E522C4" w:rsidP="00EB19F1">
            <w:pPr>
              <w:jc w:val="center"/>
              <w:rPr>
                <w:rFonts w:ascii="Times New Roman" w:hAnsi="Times New Roman" w:cs="Times New Roman"/>
                <w:sz w:val="24"/>
                <w:szCs w:val="24"/>
              </w:rPr>
            </w:pPr>
            <w:r w:rsidRPr="00A70C09">
              <w:rPr>
                <w:rFonts w:ascii="Times New Roman" w:hAnsi="Times New Roman" w:cs="Times New Roman"/>
                <w:sz w:val="24"/>
                <w:szCs w:val="24"/>
              </w:rPr>
              <w:t>7</w:t>
            </w:r>
          </w:p>
        </w:tc>
        <w:tc>
          <w:tcPr>
            <w:tcW w:w="5812" w:type="dxa"/>
          </w:tcPr>
          <w:p w14:paraId="44394F39" w14:textId="77777777" w:rsidR="00E522C4" w:rsidRPr="00C90580" w:rsidRDefault="00E522C4" w:rsidP="00EB19F1">
            <w:pPr>
              <w:jc w:val="both"/>
              <w:rPr>
                <w:rFonts w:ascii="Times New Roman" w:hAnsi="Times New Roman" w:cs="Times New Roman"/>
                <w:sz w:val="24"/>
                <w:szCs w:val="24"/>
              </w:rPr>
            </w:pPr>
            <w:r w:rsidRPr="00C90580">
              <w:rPr>
                <w:rFonts w:ascii="Times New Roman" w:hAnsi="Times New Roman" w:cs="Times New Roman"/>
                <w:sz w:val="24"/>
                <w:szCs w:val="24"/>
              </w:rPr>
              <w:t>Красота этикета.</w:t>
            </w:r>
          </w:p>
        </w:tc>
      </w:tr>
      <w:tr w:rsidR="00E522C4" w:rsidRPr="00C90580" w14:paraId="5AB51ED9" w14:textId="77777777" w:rsidTr="00E522C4">
        <w:trPr>
          <w:trHeight w:val="373"/>
        </w:trPr>
        <w:tc>
          <w:tcPr>
            <w:tcW w:w="992" w:type="dxa"/>
          </w:tcPr>
          <w:p w14:paraId="6E39BCBD" w14:textId="77777777" w:rsidR="00E522C4" w:rsidRPr="00A70C09" w:rsidRDefault="00E522C4" w:rsidP="00EB19F1">
            <w:pPr>
              <w:jc w:val="center"/>
              <w:rPr>
                <w:rFonts w:ascii="Times New Roman" w:hAnsi="Times New Roman" w:cs="Times New Roman"/>
                <w:sz w:val="24"/>
                <w:szCs w:val="24"/>
              </w:rPr>
            </w:pPr>
            <w:r w:rsidRPr="00A70C09">
              <w:rPr>
                <w:rFonts w:ascii="Times New Roman" w:hAnsi="Times New Roman" w:cs="Times New Roman"/>
                <w:sz w:val="24"/>
                <w:szCs w:val="24"/>
              </w:rPr>
              <w:t>8</w:t>
            </w:r>
          </w:p>
        </w:tc>
        <w:tc>
          <w:tcPr>
            <w:tcW w:w="5812" w:type="dxa"/>
          </w:tcPr>
          <w:p w14:paraId="01CAC35B" w14:textId="77777777" w:rsidR="00E522C4" w:rsidRPr="00C90580" w:rsidRDefault="00E522C4" w:rsidP="00EB19F1">
            <w:pPr>
              <w:jc w:val="both"/>
              <w:rPr>
                <w:rFonts w:ascii="Times New Roman" w:hAnsi="Times New Roman" w:cs="Times New Roman"/>
                <w:sz w:val="24"/>
                <w:szCs w:val="24"/>
              </w:rPr>
            </w:pPr>
            <w:r w:rsidRPr="00C90580">
              <w:rPr>
                <w:rFonts w:ascii="Times New Roman" w:hAnsi="Times New Roman" w:cs="Times New Roman"/>
                <w:sz w:val="24"/>
                <w:szCs w:val="24"/>
              </w:rPr>
              <w:t>Простые школьные и домашние правила этикета.</w:t>
            </w:r>
          </w:p>
        </w:tc>
      </w:tr>
      <w:tr w:rsidR="00E522C4" w:rsidRPr="00C90580" w14:paraId="26DEAD6D" w14:textId="77777777" w:rsidTr="00E522C4">
        <w:trPr>
          <w:trHeight w:val="351"/>
        </w:trPr>
        <w:tc>
          <w:tcPr>
            <w:tcW w:w="992" w:type="dxa"/>
          </w:tcPr>
          <w:p w14:paraId="716D4BCA" w14:textId="77777777" w:rsidR="00E522C4" w:rsidRPr="00A70C09" w:rsidRDefault="00E522C4" w:rsidP="000C5EF9">
            <w:pPr>
              <w:jc w:val="center"/>
              <w:rPr>
                <w:rFonts w:ascii="Times New Roman" w:hAnsi="Times New Roman" w:cs="Times New Roman"/>
                <w:sz w:val="24"/>
                <w:szCs w:val="24"/>
              </w:rPr>
            </w:pPr>
            <w:r w:rsidRPr="00A70C09">
              <w:rPr>
                <w:rFonts w:ascii="Times New Roman" w:hAnsi="Times New Roman" w:cs="Times New Roman"/>
                <w:sz w:val="24"/>
                <w:szCs w:val="24"/>
              </w:rPr>
              <w:t>9</w:t>
            </w:r>
          </w:p>
        </w:tc>
        <w:tc>
          <w:tcPr>
            <w:tcW w:w="5812" w:type="dxa"/>
          </w:tcPr>
          <w:p w14:paraId="0C7CB2A9" w14:textId="77777777" w:rsidR="00E522C4" w:rsidRPr="00C90580" w:rsidRDefault="00E522C4" w:rsidP="000C5EF9">
            <w:pPr>
              <w:jc w:val="both"/>
              <w:rPr>
                <w:rFonts w:ascii="Times New Roman" w:hAnsi="Times New Roman" w:cs="Times New Roman"/>
                <w:sz w:val="24"/>
                <w:szCs w:val="24"/>
              </w:rPr>
            </w:pPr>
            <w:r w:rsidRPr="00C90580">
              <w:rPr>
                <w:rFonts w:ascii="Times New Roman" w:hAnsi="Times New Roman" w:cs="Times New Roman"/>
                <w:sz w:val="24"/>
                <w:szCs w:val="24"/>
              </w:rPr>
              <w:t>Чистый ручеёк нашей речи.</w:t>
            </w:r>
          </w:p>
        </w:tc>
      </w:tr>
      <w:tr w:rsidR="00E522C4" w:rsidRPr="00C90580" w14:paraId="379B71C2" w14:textId="77777777" w:rsidTr="00E522C4">
        <w:trPr>
          <w:trHeight w:val="373"/>
        </w:trPr>
        <w:tc>
          <w:tcPr>
            <w:tcW w:w="992" w:type="dxa"/>
          </w:tcPr>
          <w:p w14:paraId="47AFF2A2" w14:textId="77777777" w:rsidR="00E522C4" w:rsidRPr="00A70C09" w:rsidRDefault="00E522C4" w:rsidP="000C5EF9">
            <w:pPr>
              <w:jc w:val="center"/>
              <w:rPr>
                <w:rFonts w:ascii="Times New Roman" w:hAnsi="Times New Roman" w:cs="Times New Roman"/>
                <w:sz w:val="24"/>
                <w:szCs w:val="24"/>
              </w:rPr>
            </w:pPr>
            <w:r w:rsidRPr="00A70C09">
              <w:rPr>
                <w:rFonts w:ascii="Times New Roman" w:hAnsi="Times New Roman" w:cs="Times New Roman"/>
                <w:sz w:val="24"/>
                <w:szCs w:val="24"/>
              </w:rPr>
              <w:t>10</w:t>
            </w:r>
          </w:p>
        </w:tc>
        <w:tc>
          <w:tcPr>
            <w:tcW w:w="5812" w:type="dxa"/>
          </w:tcPr>
          <w:p w14:paraId="37C5BAC9" w14:textId="77777777" w:rsidR="00E522C4" w:rsidRPr="00C90580" w:rsidRDefault="00E522C4" w:rsidP="000C5EF9">
            <w:pPr>
              <w:jc w:val="both"/>
              <w:rPr>
                <w:rFonts w:ascii="Times New Roman" w:hAnsi="Times New Roman" w:cs="Times New Roman"/>
                <w:sz w:val="24"/>
                <w:szCs w:val="24"/>
              </w:rPr>
            </w:pPr>
            <w:r w:rsidRPr="00C90580">
              <w:rPr>
                <w:rFonts w:ascii="Times New Roman" w:hAnsi="Times New Roman" w:cs="Times New Roman"/>
                <w:sz w:val="24"/>
                <w:szCs w:val="24"/>
              </w:rPr>
              <w:t>В развитии добрых чувств - творение души.</w:t>
            </w:r>
          </w:p>
        </w:tc>
      </w:tr>
      <w:tr w:rsidR="00E522C4" w:rsidRPr="00C90580" w14:paraId="120E64E5" w14:textId="77777777" w:rsidTr="00E522C4">
        <w:trPr>
          <w:trHeight w:val="351"/>
        </w:trPr>
        <w:tc>
          <w:tcPr>
            <w:tcW w:w="992" w:type="dxa"/>
          </w:tcPr>
          <w:p w14:paraId="6167F6EB" w14:textId="77777777" w:rsidR="00E522C4" w:rsidRPr="00A70C09" w:rsidRDefault="00E522C4" w:rsidP="000C5EF9">
            <w:pPr>
              <w:jc w:val="center"/>
              <w:rPr>
                <w:rFonts w:ascii="Times New Roman" w:hAnsi="Times New Roman" w:cs="Times New Roman"/>
                <w:sz w:val="24"/>
                <w:szCs w:val="24"/>
              </w:rPr>
            </w:pPr>
            <w:r w:rsidRPr="00A70C09">
              <w:rPr>
                <w:rFonts w:ascii="Times New Roman" w:hAnsi="Times New Roman" w:cs="Times New Roman"/>
                <w:sz w:val="24"/>
                <w:szCs w:val="24"/>
              </w:rPr>
              <w:t>11</w:t>
            </w:r>
          </w:p>
        </w:tc>
        <w:tc>
          <w:tcPr>
            <w:tcW w:w="5812" w:type="dxa"/>
          </w:tcPr>
          <w:p w14:paraId="58355BC4" w14:textId="77777777" w:rsidR="00E522C4" w:rsidRPr="00C90580" w:rsidRDefault="00E522C4" w:rsidP="000C5EF9">
            <w:pPr>
              <w:jc w:val="both"/>
              <w:rPr>
                <w:rFonts w:ascii="Times New Roman" w:hAnsi="Times New Roman" w:cs="Times New Roman"/>
                <w:sz w:val="24"/>
                <w:szCs w:val="24"/>
              </w:rPr>
            </w:pPr>
            <w:r w:rsidRPr="00C90580">
              <w:rPr>
                <w:rFonts w:ascii="Times New Roman" w:hAnsi="Times New Roman" w:cs="Times New Roman"/>
                <w:sz w:val="24"/>
                <w:szCs w:val="24"/>
              </w:rPr>
              <w:t>Природа - волшебные двери к добру и доверию.</w:t>
            </w:r>
          </w:p>
        </w:tc>
      </w:tr>
      <w:tr w:rsidR="00E522C4" w:rsidRPr="00C90580" w14:paraId="35C15A2B" w14:textId="77777777" w:rsidTr="00E522C4">
        <w:trPr>
          <w:trHeight w:val="373"/>
        </w:trPr>
        <w:tc>
          <w:tcPr>
            <w:tcW w:w="992" w:type="dxa"/>
          </w:tcPr>
          <w:p w14:paraId="4D414DE1" w14:textId="77777777" w:rsidR="00E522C4" w:rsidRPr="00A70C09" w:rsidRDefault="00E522C4" w:rsidP="000C5EF9">
            <w:pPr>
              <w:jc w:val="center"/>
              <w:rPr>
                <w:rFonts w:ascii="Times New Roman" w:hAnsi="Times New Roman" w:cs="Times New Roman"/>
                <w:sz w:val="24"/>
                <w:szCs w:val="24"/>
              </w:rPr>
            </w:pPr>
            <w:r w:rsidRPr="00A70C09">
              <w:rPr>
                <w:rFonts w:ascii="Times New Roman" w:hAnsi="Times New Roman" w:cs="Times New Roman"/>
                <w:sz w:val="24"/>
                <w:szCs w:val="24"/>
              </w:rPr>
              <w:t>12</w:t>
            </w:r>
          </w:p>
        </w:tc>
        <w:tc>
          <w:tcPr>
            <w:tcW w:w="5812" w:type="dxa"/>
          </w:tcPr>
          <w:p w14:paraId="23BD71BE" w14:textId="77777777" w:rsidR="00E522C4" w:rsidRPr="00C90580" w:rsidRDefault="00E522C4" w:rsidP="000C5EF9">
            <w:pPr>
              <w:jc w:val="both"/>
              <w:rPr>
                <w:rFonts w:ascii="Times New Roman" w:hAnsi="Times New Roman" w:cs="Times New Roman"/>
                <w:sz w:val="24"/>
                <w:szCs w:val="24"/>
              </w:rPr>
            </w:pPr>
            <w:r w:rsidRPr="00C90580">
              <w:rPr>
                <w:rFonts w:ascii="Times New Roman" w:hAnsi="Times New Roman" w:cs="Times New Roman"/>
                <w:sz w:val="24"/>
                <w:szCs w:val="24"/>
              </w:rPr>
              <w:t>Чувство Родины.</w:t>
            </w:r>
          </w:p>
        </w:tc>
      </w:tr>
      <w:tr w:rsidR="00E522C4" w:rsidRPr="00C90580" w14:paraId="6AA223B6" w14:textId="77777777" w:rsidTr="00E522C4">
        <w:trPr>
          <w:trHeight w:val="373"/>
        </w:trPr>
        <w:tc>
          <w:tcPr>
            <w:tcW w:w="992" w:type="dxa"/>
          </w:tcPr>
          <w:p w14:paraId="55ACFCC9" w14:textId="77777777" w:rsidR="00E522C4" w:rsidRPr="00A70C09" w:rsidRDefault="00E522C4" w:rsidP="000C5EF9">
            <w:pPr>
              <w:jc w:val="center"/>
              <w:rPr>
                <w:rFonts w:ascii="Times New Roman" w:hAnsi="Times New Roman" w:cs="Times New Roman"/>
                <w:sz w:val="24"/>
                <w:szCs w:val="24"/>
              </w:rPr>
            </w:pPr>
            <w:r w:rsidRPr="00A70C09">
              <w:rPr>
                <w:rFonts w:ascii="Times New Roman" w:hAnsi="Times New Roman" w:cs="Times New Roman"/>
                <w:sz w:val="24"/>
                <w:szCs w:val="24"/>
              </w:rPr>
              <w:t>13</w:t>
            </w:r>
          </w:p>
        </w:tc>
        <w:tc>
          <w:tcPr>
            <w:tcW w:w="5812" w:type="dxa"/>
          </w:tcPr>
          <w:p w14:paraId="7B258D14" w14:textId="77777777" w:rsidR="00E522C4" w:rsidRPr="00C90580" w:rsidRDefault="00E522C4" w:rsidP="000C5EF9">
            <w:pPr>
              <w:jc w:val="both"/>
              <w:rPr>
                <w:rFonts w:ascii="Times New Roman" w:hAnsi="Times New Roman" w:cs="Times New Roman"/>
                <w:sz w:val="24"/>
                <w:szCs w:val="24"/>
              </w:rPr>
            </w:pPr>
            <w:r w:rsidRPr="00C90580">
              <w:rPr>
                <w:rFonts w:ascii="Times New Roman" w:hAnsi="Times New Roman" w:cs="Times New Roman"/>
                <w:sz w:val="24"/>
                <w:szCs w:val="24"/>
              </w:rPr>
              <w:t>Жизнь протекает среди людей.</w:t>
            </w:r>
          </w:p>
        </w:tc>
      </w:tr>
      <w:tr w:rsidR="00E522C4" w:rsidRPr="00C90580" w14:paraId="4730859F" w14:textId="77777777" w:rsidTr="00E522C4">
        <w:trPr>
          <w:trHeight w:val="351"/>
        </w:trPr>
        <w:tc>
          <w:tcPr>
            <w:tcW w:w="992" w:type="dxa"/>
          </w:tcPr>
          <w:p w14:paraId="6940E93D" w14:textId="77777777" w:rsidR="00E522C4" w:rsidRPr="00A70C09" w:rsidRDefault="00E522C4" w:rsidP="000C5EF9">
            <w:pPr>
              <w:jc w:val="center"/>
              <w:rPr>
                <w:rFonts w:ascii="Times New Roman" w:hAnsi="Times New Roman" w:cs="Times New Roman"/>
                <w:sz w:val="24"/>
                <w:szCs w:val="24"/>
              </w:rPr>
            </w:pPr>
            <w:r w:rsidRPr="00A70C09">
              <w:rPr>
                <w:rFonts w:ascii="Times New Roman" w:hAnsi="Times New Roman" w:cs="Times New Roman"/>
                <w:sz w:val="24"/>
                <w:szCs w:val="24"/>
              </w:rPr>
              <w:t>14</w:t>
            </w:r>
          </w:p>
        </w:tc>
        <w:tc>
          <w:tcPr>
            <w:tcW w:w="5812" w:type="dxa"/>
          </w:tcPr>
          <w:p w14:paraId="590C47EF" w14:textId="77777777" w:rsidR="00E522C4" w:rsidRPr="00C90580" w:rsidRDefault="00E522C4" w:rsidP="000C5EF9">
            <w:pPr>
              <w:jc w:val="both"/>
              <w:rPr>
                <w:rFonts w:ascii="Times New Roman" w:hAnsi="Times New Roman" w:cs="Times New Roman"/>
                <w:sz w:val="24"/>
                <w:szCs w:val="24"/>
              </w:rPr>
            </w:pPr>
            <w:r w:rsidRPr="00C90580">
              <w:rPr>
                <w:rFonts w:ascii="Times New Roman" w:hAnsi="Times New Roman" w:cs="Times New Roman"/>
                <w:sz w:val="24"/>
                <w:szCs w:val="24"/>
              </w:rPr>
              <w:t>Чтобы быть коллективом.</w:t>
            </w:r>
          </w:p>
        </w:tc>
      </w:tr>
      <w:tr w:rsidR="00E522C4" w:rsidRPr="00C90580" w14:paraId="3C436676" w14:textId="77777777" w:rsidTr="00E522C4">
        <w:trPr>
          <w:trHeight w:val="373"/>
        </w:trPr>
        <w:tc>
          <w:tcPr>
            <w:tcW w:w="992" w:type="dxa"/>
          </w:tcPr>
          <w:p w14:paraId="2B8310E3" w14:textId="77777777" w:rsidR="00E522C4" w:rsidRPr="00A70C09" w:rsidRDefault="00E522C4" w:rsidP="000C5EF9">
            <w:pPr>
              <w:jc w:val="center"/>
              <w:rPr>
                <w:rFonts w:ascii="Times New Roman" w:hAnsi="Times New Roman" w:cs="Times New Roman"/>
                <w:sz w:val="24"/>
                <w:szCs w:val="24"/>
              </w:rPr>
            </w:pPr>
            <w:r w:rsidRPr="00A70C09">
              <w:rPr>
                <w:rFonts w:ascii="Times New Roman" w:hAnsi="Times New Roman" w:cs="Times New Roman"/>
                <w:sz w:val="24"/>
                <w:szCs w:val="24"/>
              </w:rPr>
              <w:t>15</w:t>
            </w:r>
          </w:p>
        </w:tc>
        <w:tc>
          <w:tcPr>
            <w:tcW w:w="5812" w:type="dxa"/>
          </w:tcPr>
          <w:p w14:paraId="3C4EF615" w14:textId="77777777" w:rsidR="00E522C4" w:rsidRPr="00C90580" w:rsidRDefault="00E522C4" w:rsidP="000C5EF9">
            <w:pPr>
              <w:jc w:val="both"/>
              <w:rPr>
                <w:rFonts w:ascii="Times New Roman" w:hAnsi="Times New Roman" w:cs="Times New Roman"/>
                <w:sz w:val="24"/>
                <w:szCs w:val="24"/>
              </w:rPr>
            </w:pPr>
            <w:r w:rsidRPr="00C90580">
              <w:rPr>
                <w:rFonts w:ascii="Times New Roman" w:hAnsi="Times New Roman" w:cs="Times New Roman"/>
                <w:sz w:val="24"/>
                <w:szCs w:val="24"/>
              </w:rPr>
              <w:t>Коллектив начинается с меня.</w:t>
            </w:r>
          </w:p>
        </w:tc>
      </w:tr>
      <w:tr w:rsidR="00E522C4" w:rsidRPr="00C90580" w14:paraId="1196360F" w14:textId="77777777" w:rsidTr="00E522C4">
        <w:trPr>
          <w:trHeight w:val="351"/>
        </w:trPr>
        <w:tc>
          <w:tcPr>
            <w:tcW w:w="992" w:type="dxa"/>
          </w:tcPr>
          <w:p w14:paraId="00BE86C0" w14:textId="77777777" w:rsidR="00E522C4" w:rsidRPr="00A70C09" w:rsidRDefault="00E522C4" w:rsidP="000C5EF9">
            <w:pPr>
              <w:jc w:val="center"/>
              <w:rPr>
                <w:rFonts w:ascii="Times New Roman" w:hAnsi="Times New Roman" w:cs="Times New Roman"/>
                <w:sz w:val="24"/>
                <w:szCs w:val="24"/>
              </w:rPr>
            </w:pPr>
            <w:r w:rsidRPr="00A70C09">
              <w:rPr>
                <w:rFonts w:ascii="Times New Roman" w:hAnsi="Times New Roman" w:cs="Times New Roman"/>
                <w:sz w:val="24"/>
                <w:szCs w:val="24"/>
              </w:rPr>
              <w:t>16</w:t>
            </w:r>
          </w:p>
        </w:tc>
        <w:tc>
          <w:tcPr>
            <w:tcW w:w="5812" w:type="dxa"/>
          </w:tcPr>
          <w:p w14:paraId="3453E573" w14:textId="77777777" w:rsidR="00E522C4" w:rsidRPr="00C90580" w:rsidRDefault="00E522C4" w:rsidP="000C5EF9">
            <w:pPr>
              <w:jc w:val="both"/>
              <w:rPr>
                <w:rFonts w:ascii="Times New Roman" w:hAnsi="Times New Roman" w:cs="Times New Roman"/>
                <w:sz w:val="24"/>
                <w:szCs w:val="24"/>
              </w:rPr>
            </w:pPr>
            <w:r w:rsidRPr="00C90580">
              <w:rPr>
                <w:rFonts w:ascii="Times New Roman" w:hAnsi="Times New Roman" w:cs="Times New Roman"/>
                <w:sz w:val="24"/>
                <w:szCs w:val="24"/>
              </w:rPr>
              <w:t>Мой класс -  мои друзья.</w:t>
            </w:r>
          </w:p>
        </w:tc>
      </w:tr>
      <w:tr w:rsidR="00E522C4" w:rsidRPr="00C90580" w14:paraId="1E739AF5" w14:textId="77777777" w:rsidTr="00E522C4">
        <w:trPr>
          <w:trHeight w:val="373"/>
        </w:trPr>
        <w:tc>
          <w:tcPr>
            <w:tcW w:w="992" w:type="dxa"/>
          </w:tcPr>
          <w:p w14:paraId="4AA4A9A7"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17</w:t>
            </w:r>
          </w:p>
        </w:tc>
        <w:tc>
          <w:tcPr>
            <w:tcW w:w="5812" w:type="dxa"/>
          </w:tcPr>
          <w:p w14:paraId="2C539B25" w14:textId="77777777" w:rsidR="00E522C4" w:rsidRPr="00C90580" w:rsidRDefault="00E522C4" w:rsidP="00965F19">
            <w:pPr>
              <w:jc w:val="both"/>
              <w:rPr>
                <w:rFonts w:ascii="Times New Roman" w:hAnsi="Times New Roman" w:cs="Times New Roman"/>
                <w:sz w:val="24"/>
                <w:szCs w:val="24"/>
              </w:rPr>
            </w:pPr>
            <w:r>
              <w:rPr>
                <w:rFonts w:ascii="Times New Roman" w:hAnsi="Times New Roman" w:cs="Times New Roman"/>
                <w:sz w:val="24"/>
                <w:szCs w:val="24"/>
              </w:rPr>
              <w:t xml:space="preserve">Ежели душевны вы </w:t>
            </w:r>
            <w:r w:rsidRPr="00C90580">
              <w:rPr>
                <w:rFonts w:ascii="Times New Roman" w:hAnsi="Times New Roman" w:cs="Times New Roman"/>
                <w:sz w:val="24"/>
                <w:szCs w:val="24"/>
              </w:rPr>
              <w:t>и к этике не глухи…</w:t>
            </w:r>
          </w:p>
        </w:tc>
      </w:tr>
      <w:tr w:rsidR="00E522C4" w:rsidRPr="00C90580" w14:paraId="40D0251A" w14:textId="77777777" w:rsidTr="00E522C4">
        <w:trPr>
          <w:trHeight w:val="351"/>
        </w:trPr>
        <w:tc>
          <w:tcPr>
            <w:tcW w:w="992" w:type="dxa"/>
          </w:tcPr>
          <w:p w14:paraId="540C6B8A"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18</w:t>
            </w:r>
          </w:p>
        </w:tc>
        <w:tc>
          <w:tcPr>
            <w:tcW w:w="5812" w:type="dxa"/>
          </w:tcPr>
          <w:p w14:paraId="36F71AE9"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Жизнь священна.</w:t>
            </w:r>
          </w:p>
        </w:tc>
      </w:tr>
      <w:tr w:rsidR="00E522C4" w:rsidRPr="00C90580" w14:paraId="2DBCD395" w14:textId="77777777" w:rsidTr="00E522C4">
        <w:trPr>
          <w:trHeight w:val="373"/>
        </w:trPr>
        <w:tc>
          <w:tcPr>
            <w:tcW w:w="992" w:type="dxa"/>
          </w:tcPr>
          <w:p w14:paraId="0C2C22BA"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19</w:t>
            </w:r>
          </w:p>
        </w:tc>
        <w:tc>
          <w:tcPr>
            <w:tcW w:w="5812" w:type="dxa"/>
          </w:tcPr>
          <w:p w14:paraId="7BF98052"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Человек рожден для добра.</w:t>
            </w:r>
          </w:p>
        </w:tc>
      </w:tr>
      <w:tr w:rsidR="00E522C4" w:rsidRPr="00C90580" w14:paraId="5BE2A86A" w14:textId="77777777" w:rsidTr="00E522C4">
        <w:trPr>
          <w:trHeight w:val="373"/>
        </w:trPr>
        <w:tc>
          <w:tcPr>
            <w:tcW w:w="992" w:type="dxa"/>
          </w:tcPr>
          <w:p w14:paraId="400DD678"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20</w:t>
            </w:r>
          </w:p>
        </w:tc>
        <w:tc>
          <w:tcPr>
            <w:tcW w:w="5812" w:type="dxa"/>
          </w:tcPr>
          <w:p w14:paraId="4F326893"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Милосердие - закон жизни.</w:t>
            </w:r>
          </w:p>
        </w:tc>
      </w:tr>
      <w:tr w:rsidR="00E522C4" w:rsidRPr="00C90580" w14:paraId="0C3B4B70" w14:textId="77777777" w:rsidTr="00E522C4">
        <w:trPr>
          <w:trHeight w:val="351"/>
        </w:trPr>
        <w:tc>
          <w:tcPr>
            <w:tcW w:w="992" w:type="dxa"/>
          </w:tcPr>
          <w:p w14:paraId="2163E29F"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21</w:t>
            </w:r>
          </w:p>
        </w:tc>
        <w:tc>
          <w:tcPr>
            <w:tcW w:w="5812" w:type="dxa"/>
          </w:tcPr>
          <w:p w14:paraId="244F2B42"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Жить во благо себе и другим.</w:t>
            </w:r>
          </w:p>
        </w:tc>
      </w:tr>
      <w:tr w:rsidR="00E522C4" w:rsidRPr="00C90580" w14:paraId="52DBBC33" w14:textId="77777777" w:rsidTr="00E522C4">
        <w:trPr>
          <w:trHeight w:val="373"/>
        </w:trPr>
        <w:tc>
          <w:tcPr>
            <w:tcW w:w="992" w:type="dxa"/>
          </w:tcPr>
          <w:p w14:paraId="59C9AD9A"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22</w:t>
            </w:r>
          </w:p>
        </w:tc>
        <w:tc>
          <w:tcPr>
            <w:tcW w:w="5812" w:type="dxa"/>
          </w:tcPr>
          <w:p w14:paraId="17FFFEB9"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Следовать нравственной установке.</w:t>
            </w:r>
          </w:p>
        </w:tc>
      </w:tr>
      <w:tr w:rsidR="00E522C4" w:rsidRPr="00C90580" w14:paraId="36A61623" w14:textId="77777777" w:rsidTr="00E522C4">
        <w:trPr>
          <w:trHeight w:val="351"/>
        </w:trPr>
        <w:tc>
          <w:tcPr>
            <w:tcW w:w="992" w:type="dxa"/>
          </w:tcPr>
          <w:p w14:paraId="52CFC4D2"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23</w:t>
            </w:r>
          </w:p>
        </w:tc>
        <w:tc>
          <w:tcPr>
            <w:tcW w:w="5812" w:type="dxa"/>
          </w:tcPr>
          <w:p w14:paraId="09C0706F"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Достойно жить среди людей.</w:t>
            </w:r>
          </w:p>
        </w:tc>
      </w:tr>
      <w:tr w:rsidR="00E522C4" w:rsidRPr="00C90580" w14:paraId="06BCD966" w14:textId="77777777" w:rsidTr="00E522C4">
        <w:trPr>
          <w:trHeight w:val="373"/>
        </w:trPr>
        <w:tc>
          <w:tcPr>
            <w:tcW w:w="992" w:type="dxa"/>
          </w:tcPr>
          <w:p w14:paraId="1CABFEF4"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24</w:t>
            </w:r>
          </w:p>
        </w:tc>
        <w:tc>
          <w:tcPr>
            <w:tcW w:w="5812" w:type="dxa"/>
          </w:tcPr>
          <w:p w14:paraId="074BEC82"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Уметь понять и простить.</w:t>
            </w:r>
          </w:p>
        </w:tc>
      </w:tr>
      <w:tr w:rsidR="00E522C4" w:rsidRPr="00C90580" w14:paraId="3CAF0E42" w14:textId="77777777" w:rsidTr="00E522C4">
        <w:trPr>
          <w:trHeight w:val="351"/>
        </w:trPr>
        <w:tc>
          <w:tcPr>
            <w:tcW w:w="992" w:type="dxa"/>
          </w:tcPr>
          <w:p w14:paraId="15ECCAF1"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25</w:t>
            </w:r>
          </w:p>
        </w:tc>
        <w:tc>
          <w:tcPr>
            <w:tcW w:w="5812" w:type="dxa"/>
          </w:tcPr>
          <w:p w14:paraId="385C016A"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Простая этика поступков.</w:t>
            </w:r>
          </w:p>
        </w:tc>
      </w:tr>
      <w:tr w:rsidR="00E522C4" w:rsidRPr="00C90580" w14:paraId="1A731A53" w14:textId="77777777" w:rsidTr="00E522C4">
        <w:trPr>
          <w:trHeight w:val="373"/>
        </w:trPr>
        <w:tc>
          <w:tcPr>
            <w:tcW w:w="992" w:type="dxa"/>
          </w:tcPr>
          <w:p w14:paraId="22C2D025"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26</w:t>
            </w:r>
          </w:p>
        </w:tc>
        <w:tc>
          <w:tcPr>
            <w:tcW w:w="5812" w:type="dxa"/>
          </w:tcPr>
          <w:p w14:paraId="791E4CBE"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Общение и источники преодоления обид.</w:t>
            </w:r>
          </w:p>
        </w:tc>
      </w:tr>
      <w:tr w:rsidR="00E522C4" w:rsidRPr="00C90580" w14:paraId="46B3D0B5" w14:textId="77777777" w:rsidTr="00E522C4">
        <w:trPr>
          <w:trHeight w:val="373"/>
        </w:trPr>
        <w:tc>
          <w:tcPr>
            <w:tcW w:w="992" w:type="dxa"/>
          </w:tcPr>
          <w:p w14:paraId="4CC59B06"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27</w:t>
            </w:r>
          </w:p>
        </w:tc>
        <w:tc>
          <w:tcPr>
            <w:tcW w:w="5812" w:type="dxa"/>
          </w:tcPr>
          <w:p w14:paraId="00187E59"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Ростки нравственного опыта поведения.</w:t>
            </w:r>
          </w:p>
        </w:tc>
      </w:tr>
      <w:tr w:rsidR="00E522C4" w:rsidRPr="00C90580" w14:paraId="5773ED50" w14:textId="77777777" w:rsidTr="00E522C4">
        <w:trPr>
          <w:trHeight w:val="351"/>
        </w:trPr>
        <w:tc>
          <w:tcPr>
            <w:tcW w:w="992" w:type="dxa"/>
          </w:tcPr>
          <w:p w14:paraId="7B5A8851"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28</w:t>
            </w:r>
          </w:p>
        </w:tc>
        <w:tc>
          <w:tcPr>
            <w:tcW w:w="5812" w:type="dxa"/>
          </w:tcPr>
          <w:p w14:paraId="30B98018"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Доброте сопутствует терпение.</w:t>
            </w:r>
          </w:p>
        </w:tc>
      </w:tr>
      <w:tr w:rsidR="00E522C4" w:rsidRPr="00C90580" w14:paraId="5A103BF0" w14:textId="77777777" w:rsidTr="00E522C4">
        <w:trPr>
          <w:trHeight w:val="373"/>
        </w:trPr>
        <w:tc>
          <w:tcPr>
            <w:tcW w:w="992" w:type="dxa"/>
          </w:tcPr>
          <w:p w14:paraId="1563F2AD"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29</w:t>
            </w:r>
          </w:p>
        </w:tc>
        <w:tc>
          <w:tcPr>
            <w:tcW w:w="5812" w:type="dxa"/>
          </w:tcPr>
          <w:p w14:paraId="5DF9FA9D"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Действия с приставкой "со".</w:t>
            </w:r>
          </w:p>
        </w:tc>
      </w:tr>
      <w:tr w:rsidR="00E522C4" w:rsidRPr="00C90580" w14:paraId="50500DEE" w14:textId="77777777" w:rsidTr="00E522C4">
        <w:trPr>
          <w:trHeight w:val="351"/>
        </w:trPr>
        <w:tc>
          <w:tcPr>
            <w:tcW w:w="992" w:type="dxa"/>
          </w:tcPr>
          <w:p w14:paraId="3BD85D66"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30</w:t>
            </w:r>
          </w:p>
        </w:tc>
        <w:tc>
          <w:tcPr>
            <w:tcW w:w="5812" w:type="dxa"/>
          </w:tcPr>
          <w:p w14:paraId="1A0BC34D"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С чего начинается Родина.</w:t>
            </w:r>
          </w:p>
        </w:tc>
      </w:tr>
      <w:tr w:rsidR="00E522C4" w:rsidRPr="00C90580" w14:paraId="04EC9A9D" w14:textId="77777777" w:rsidTr="00E522C4">
        <w:trPr>
          <w:trHeight w:val="373"/>
        </w:trPr>
        <w:tc>
          <w:tcPr>
            <w:tcW w:w="992" w:type="dxa"/>
          </w:tcPr>
          <w:p w14:paraId="2A333CB4"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31</w:t>
            </w:r>
          </w:p>
        </w:tc>
        <w:tc>
          <w:tcPr>
            <w:tcW w:w="5812" w:type="dxa"/>
          </w:tcPr>
          <w:p w14:paraId="3926147C"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В тебе рождается патриот и гражданин.</w:t>
            </w:r>
          </w:p>
        </w:tc>
      </w:tr>
      <w:tr w:rsidR="00E522C4" w:rsidRPr="00C90580" w14:paraId="57B99778" w14:textId="77777777" w:rsidTr="00E522C4">
        <w:trPr>
          <w:trHeight w:val="351"/>
        </w:trPr>
        <w:tc>
          <w:tcPr>
            <w:tcW w:w="992" w:type="dxa"/>
          </w:tcPr>
          <w:p w14:paraId="03F42A0B"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32</w:t>
            </w:r>
          </w:p>
        </w:tc>
        <w:tc>
          <w:tcPr>
            <w:tcW w:w="5812" w:type="dxa"/>
          </w:tcPr>
          <w:p w14:paraId="13DB1B78"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Человек -  чело века.</w:t>
            </w:r>
          </w:p>
        </w:tc>
      </w:tr>
      <w:tr w:rsidR="00E522C4" w:rsidRPr="00C90580" w14:paraId="6E517CF3" w14:textId="77777777" w:rsidTr="00E522C4">
        <w:trPr>
          <w:trHeight w:val="373"/>
        </w:trPr>
        <w:tc>
          <w:tcPr>
            <w:tcW w:w="992" w:type="dxa"/>
          </w:tcPr>
          <w:p w14:paraId="05F4BE60"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33</w:t>
            </w:r>
          </w:p>
        </w:tc>
        <w:tc>
          <w:tcPr>
            <w:tcW w:w="5812" w:type="dxa"/>
          </w:tcPr>
          <w:p w14:paraId="22BAAB7C"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Слово, обращенное к себе.</w:t>
            </w:r>
          </w:p>
        </w:tc>
      </w:tr>
      <w:tr w:rsidR="00E522C4" w:rsidRPr="00C90580" w14:paraId="0C11F34E" w14:textId="77777777" w:rsidTr="00E522C4">
        <w:trPr>
          <w:trHeight w:val="373"/>
        </w:trPr>
        <w:tc>
          <w:tcPr>
            <w:tcW w:w="992" w:type="dxa"/>
          </w:tcPr>
          <w:p w14:paraId="47336C5D" w14:textId="77777777" w:rsidR="00E522C4" w:rsidRPr="00A70C09" w:rsidRDefault="00E522C4" w:rsidP="00965F19">
            <w:pPr>
              <w:jc w:val="center"/>
              <w:rPr>
                <w:rFonts w:ascii="Times New Roman" w:hAnsi="Times New Roman" w:cs="Times New Roman"/>
                <w:sz w:val="24"/>
                <w:szCs w:val="24"/>
              </w:rPr>
            </w:pPr>
            <w:r w:rsidRPr="00A70C09">
              <w:rPr>
                <w:rFonts w:ascii="Times New Roman" w:hAnsi="Times New Roman" w:cs="Times New Roman"/>
                <w:sz w:val="24"/>
                <w:szCs w:val="24"/>
              </w:rPr>
              <w:t>34</w:t>
            </w:r>
          </w:p>
        </w:tc>
        <w:tc>
          <w:tcPr>
            <w:tcW w:w="5812" w:type="dxa"/>
          </w:tcPr>
          <w:p w14:paraId="1CE158A2" w14:textId="77777777" w:rsidR="00E522C4" w:rsidRPr="00C90580" w:rsidRDefault="00E522C4" w:rsidP="00965F19">
            <w:pPr>
              <w:jc w:val="both"/>
              <w:rPr>
                <w:rFonts w:ascii="Times New Roman" w:hAnsi="Times New Roman" w:cs="Times New Roman"/>
                <w:sz w:val="24"/>
                <w:szCs w:val="24"/>
              </w:rPr>
            </w:pPr>
            <w:r w:rsidRPr="00C90580">
              <w:rPr>
                <w:rFonts w:ascii="Times New Roman" w:hAnsi="Times New Roman" w:cs="Times New Roman"/>
                <w:sz w:val="24"/>
                <w:szCs w:val="24"/>
              </w:rPr>
              <w:t>Презентация творческих работ.</w:t>
            </w:r>
          </w:p>
        </w:tc>
      </w:tr>
    </w:tbl>
    <w:p w14:paraId="27AFB082" w14:textId="77777777" w:rsidR="00E816C2" w:rsidRDefault="00E816C2" w:rsidP="00E816C2">
      <w:pPr>
        <w:spacing w:line="240" w:lineRule="auto"/>
        <w:rPr>
          <w:rFonts w:ascii="Times New Roman" w:hAnsi="Times New Roman" w:cs="Times New Roman"/>
          <w:b/>
          <w:sz w:val="24"/>
          <w:szCs w:val="24"/>
        </w:rPr>
        <w:sectPr w:rsidR="00E816C2" w:rsidSect="00E816C2">
          <w:footerReference w:type="default" r:id="rId9"/>
          <w:type w:val="continuous"/>
          <w:pgSz w:w="11906" w:h="16838"/>
          <w:pgMar w:top="851" w:right="851" w:bottom="851"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1A133569" w14:textId="77777777" w:rsidR="00C80CA5" w:rsidRPr="00A92D9C" w:rsidRDefault="00C80CA5" w:rsidP="00E816C2">
      <w:pPr>
        <w:autoSpaceDE w:val="0"/>
        <w:autoSpaceDN w:val="0"/>
        <w:adjustRightInd w:val="0"/>
        <w:spacing w:after="0"/>
        <w:jc w:val="center"/>
        <w:rPr>
          <w:rFonts w:ascii="Times New Roman" w:hAnsi="Times New Roman" w:cs="Times New Roman"/>
          <w:sz w:val="24"/>
          <w:szCs w:val="24"/>
        </w:rPr>
      </w:pPr>
    </w:p>
    <w:sectPr w:rsidR="00C80CA5" w:rsidRPr="00A92D9C" w:rsidSect="00D76FB0">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F9D6" w14:textId="77777777" w:rsidR="00665FDA" w:rsidRDefault="00665FDA">
      <w:pPr>
        <w:spacing w:after="0" w:line="240" w:lineRule="auto"/>
      </w:pPr>
      <w:r>
        <w:separator/>
      </w:r>
    </w:p>
  </w:endnote>
  <w:endnote w:type="continuationSeparator" w:id="0">
    <w:p w14:paraId="32FE78D0" w14:textId="77777777" w:rsidR="00665FDA" w:rsidRDefault="0066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DECE" w14:textId="77777777" w:rsidR="00E816C2" w:rsidRDefault="00E816C2">
    <w:pPr>
      <w:pStyle w:val="Footer"/>
      <w:jc w:val="center"/>
    </w:pPr>
    <w:r>
      <w:fldChar w:fldCharType="begin"/>
    </w:r>
    <w:r>
      <w:instrText xml:space="preserve"> PAGE   \* MERGEFORMAT </w:instrText>
    </w:r>
    <w:r>
      <w:fldChar w:fldCharType="separate"/>
    </w:r>
    <w:r w:rsidR="00965F19">
      <w:rPr>
        <w:noProof/>
      </w:rPr>
      <w:t>11</w:t>
    </w:r>
    <w:r>
      <w:fldChar w:fldCharType="end"/>
    </w:r>
  </w:p>
  <w:p w14:paraId="5AB27A9F" w14:textId="77777777" w:rsidR="00E816C2" w:rsidRDefault="00E81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E4EC" w14:textId="77777777" w:rsidR="002E6197" w:rsidRDefault="002E6197">
    <w:pPr>
      <w:pStyle w:val="Footer"/>
      <w:jc w:val="center"/>
    </w:pPr>
    <w:r>
      <w:fldChar w:fldCharType="begin"/>
    </w:r>
    <w:r>
      <w:instrText xml:space="preserve"> PAGE   \* MERGEFORMAT </w:instrText>
    </w:r>
    <w:r>
      <w:fldChar w:fldCharType="separate"/>
    </w:r>
    <w:r w:rsidR="00965F19">
      <w:rPr>
        <w:noProof/>
      </w:rPr>
      <w:t>12</w:t>
    </w:r>
    <w:r>
      <w:fldChar w:fldCharType="end"/>
    </w:r>
  </w:p>
  <w:p w14:paraId="6868189C" w14:textId="77777777" w:rsidR="002E6197" w:rsidRDefault="002E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31DB" w14:textId="77777777" w:rsidR="00665FDA" w:rsidRDefault="00665FDA">
      <w:pPr>
        <w:spacing w:after="0" w:line="240" w:lineRule="auto"/>
      </w:pPr>
      <w:r>
        <w:separator/>
      </w:r>
    </w:p>
  </w:footnote>
  <w:footnote w:type="continuationSeparator" w:id="0">
    <w:p w14:paraId="0960B3F9" w14:textId="77777777" w:rsidR="00665FDA" w:rsidRDefault="00665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CA9"/>
    <w:multiLevelType w:val="hybridMultilevel"/>
    <w:tmpl w:val="44EC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3B796F"/>
    <w:multiLevelType w:val="hybridMultilevel"/>
    <w:tmpl w:val="E910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F655D4"/>
    <w:multiLevelType w:val="multilevel"/>
    <w:tmpl w:val="B7D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0191F"/>
    <w:multiLevelType w:val="hybridMultilevel"/>
    <w:tmpl w:val="79AAF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2A710A"/>
    <w:multiLevelType w:val="hybridMultilevel"/>
    <w:tmpl w:val="A940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BF21D1"/>
    <w:multiLevelType w:val="hybridMultilevel"/>
    <w:tmpl w:val="06B24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B55F75"/>
    <w:multiLevelType w:val="hybridMultilevel"/>
    <w:tmpl w:val="8F808A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E50FD"/>
    <w:multiLevelType w:val="multilevel"/>
    <w:tmpl w:val="98163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B772A"/>
    <w:multiLevelType w:val="multilevel"/>
    <w:tmpl w:val="CED2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1E22B0"/>
    <w:multiLevelType w:val="multilevel"/>
    <w:tmpl w:val="E460F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7A7DEC"/>
    <w:multiLevelType w:val="multilevel"/>
    <w:tmpl w:val="44E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900B2F"/>
    <w:multiLevelType w:val="multilevel"/>
    <w:tmpl w:val="D19C056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2"/>
  </w:num>
  <w:num w:numId="4">
    <w:abstractNumId w:val="8"/>
  </w:num>
  <w:num w:numId="5">
    <w:abstractNumId w:val="7"/>
  </w:num>
  <w:num w:numId="6">
    <w:abstractNumId w:val="9"/>
  </w:num>
  <w:num w:numId="7">
    <w:abstractNumId w:val="0"/>
  </w:num>
  <w:num w:numId="8">
    <w:abstractNumId w:val="3"/>
  </w:num>
  <w:num w:numId="9">
    <w:abstractNumId w:val="6"/>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7A0BwJLY0sTUyUdpeDU4uLM/DyQAsNaAK9tQTAsAAAA"/>
  </w:docVars>
  <w:rsids>
    <w:rsidRoot w:val="006B78CB"/>
    <w:rsid w:val="00004D8A"/>
    <w:rsid w:val="000163C6"/>
    <w:rsid w:val="00044984"/>
    <w:rsid w:val="00071F66"/>
    <w:rsid w:val="000C5EF9"/>
    <w:rsid w:val="000D4461"/>
    <w:rsid w:val="000E65C1"/>
    <w:rsid w:val="0011093C"/>
    <w:rsid w:val="00124FA1"/>
    <w:rsid w:val="001B2091"/>
    <w:rsid w:val="001C46AA"/>
    <w:rsid w:val="001C6A2E"/>
    <w:rsid w:val="00200165"/>
    <w:rsid w:val="00240C44"/>
    <w:rsid w:val="002542CE"/>
    <w:rsid w:val="0026228B"/>
    <w:rsid w:val="00272BF6"/>
    <w:rsid w:val="002968EC"/>
    <w:rsid w:val="002B58E9"/>
    <w:rsid w:val="002E6197"/>
    <w:rsid w:val="002F5808"/>
    <w:rsid w:val="00337A2D"/>
    <w:rsid w:val="003866FB"/>
    <w:rsid w:val="003C73CC"/>
    <w:rsid w:val="003D04DE"/>
    <w:rsid w:val="003E008D"/>
    <w:rsid w:val="004868AA"/>
    <w:rsid w:val="005069BB"/>
    <w:rsid w:val="0051645A"/>
    <w:rsid w:val="0053450F"/>
    <w:rsid w:val="00583859"/>
    <w:rsid w:val="005A126F"/>
    <w:rsid w:val="00630448"/>
    <w:rsid w:val="00665FDA"/>
    <w:rsid w:val="00685B94"/>
    <w:rsid w:val="006A6779"/>
    <w:rsid w:val="006B78CB"/>
    <w:rsid w:val="006D6855"/>
    <w:rsid w:val="00703A88"/>
    <w:rsid w:val="0072161C"/>
    <w:rsid w:val="00752014"/>
    <w:rsid w:val="00821DBD"/>
    <w:rsid w:val="009175E2"/>
    <w:rsid w:val="009411A6"/>
    <w:rsid w:val="00965F19"/>
    <w:rsid w:val="009A7285"/>
    <w:rsid w:val="009D2952"/>
    <w:rsid w:val="00A01651"/>
    <w:rsid w:val="00A05660"/>
    <w:rsid w:val="00A31E09"/>
    <w:rsid w:val="00A620E9"/>
    <w:rsid w:val="00A92D9C"/>
    <w:rsid w:val="00AB6B05"/>
    <w:rsid w:val="00B1501F"/>
    <w:rsid w:val="00B21E84"/>
    <w:rsid w:val="00B2333A"/>
    <w:rsid w:val="00B87132"/>
    <w:rsid w:val="00BC0A7D"/>
    <w:rsid w:val="00BD094D"/>
    <w:rsid w:val="00BF59D0"/>
    <w:rsid w:val="00C07267"/>
    <w:rsid w:val="00C1764D"/>
    <w:rsid w:val="00C435D6"/>
    <w:rsid w:val="00C46F60"/>
    <w:rsid w:val="00C80CA5"/>
    <w:rsid w:val="00C831A3"/>
    <w:rsid w:val="00C90580"/>
    <w:rsid w:val="00D136B2"/>
    <w:rsid w:val="00D41EB9"/>
    <w:rsid w:val="00D76FB0"/>
    <w:rsid w:val="00DE05A2"/>
    <w:rsid w:val="00E1649A"/>
    <w:rsid w:val="00E522C4"/>
    <w:rsid w:val="00E74861"/>
    <w:rsid w:val="00E816C2"/>
    <w:rsid w:val="00E85F1E"/>
    <w:rsid w:val="00E866E2"/>
    <w:rsid w:val="00EB19F1"/>
    <w:rsid w:val="00ED633E"/>
    <w:rsid w:val="00EE3B5B"/>
    <w:rsid w:val="00F107A6"/>
    <w:rsid w:val="00F46D48"/>
    <w:rsid w:val="00F57450"/>
    <w:rsid w:val="00F834CA"/>
    <w:rsid w:val="00F94786"/>
    <w:rsid w:val="00FB2B40"/>
    <w:rsid w:val="00FD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991E"/>
  <w15:docId w15:val="{A4B246B6-E73E-4999-AF41-2610B667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8CB"/>
    <w:pPr>
      <w:spacing w:after="0" w:line="240" w:lineRule="auto"/>
    </w:pPr>
    <w:rPr>
      <w:rFonts w:ascii="Calibri" w:eastAsia="Calibri" w:hAnsi="Calibri" w:cs="Times New Roman"/>
    </w:rPr>
  </w:style>
  <w:style w:type="paragraph" w:styleId="ListParagraph">
    <w:name w:val="List Paragraph"/>
    <w:basedOn w:val="Normal"/>
    <w:uiPriority w:val="34"/>
    <w:qFormat/>
    <w:rsid w:val="006B78CB"/>
    <w:pPr>
      <w:spacing w:after="200" w:line="276" w:lineRule="auto"/>
      <w:ind w:left="720"/>
      <w:contextualSpacing/>
    </w:pPr>
    <w:rPr>
      <w:rFonts w:ascii="Calibri" w:eastAsia="Calibri" w:hAnsi="Calibri" w:cs="Times New Roman"/>
    </w:rPr>
  </w:style>
  <w:style w:type="character" w:styleId="Hyperlink">
    <w:name w:val="Hyperlink"/>
    <w:basedOn w:val="DefaultParagraphFont"/>
    <w:rsid w:val="006B78CB"/>
    <w:rPr>
      <w:color w:val="0000FF"/>
      <w:u w:val="single"/>
    </w:rPr>
  </w:style>
  <w:style w:type="character" w:customStyle="1" w:styleId="editsection">
    <w:name w:val="editsection"/>
    <w:basedOn w:val="DefaultParagraphFont"/>
    <w:rsid w:val="006B78CB"/>
  </w:style>
  <w:style w:type="character" w:styleId="Strong">
    <w:name w:val="Strong"/>
    <w:basedOn w:val="DefaultParagraphFont"/>
    <w:qFormat/>
    <w:rsid w:val="006B78CB"/>
    <w:rPr>
      <w:b/>
      <w:bCs/>
    </w:rPr>
  </w:style>
  <w:style w:type="paragraph" w:styleId="Footer">
    <w:name w:val="footer"/>
    <w:basedOn w:val="Normal"/>
    <w:link w:val="FooterChar"/>
    <w:uiPriority w:val="99"/>
    <w:unhideWhenUsed/>
    <w:rsid w:val="006B78CB"/>
    <w:pPr>
      <w:tabs>
        <w:tab w:val="center" w:pos="4677"/>
        <w:tab w:val="right" w:pos="9355"/>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6B78CB"/>
    <w:rPr>
      <w:rFonts w:ascii="Calibri" w:eastAsia="Calibri" w:hAnsi="Calibri" w:cs="Times New Roman"/>
    </w:rPr>
  </w:style>
  <w:style w:type="paragraph" w:customStyle="1" w:styleId="a">
    <w:name w:val="Стиль"/>
    <w:rsid w:val="00A620E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Header">
    <w:name w:val="header"/>
    <w:basedOn w:val="Normal"/>
    <w:link w:val="HeaderChar"/>
    <w:uiPriority w:val="99"/>
    <w:unhideWhenUsed/>
    <w:rsid w:val="009A72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A7285"/>
  </w:style>
  <w:style w:type="table" w:styleId="TableGrid">
    <w:name w:val="Table Grid"/>
    <w:basedOn w:val="TableNormal"/>
    <w:uiPriority w:val="39"/>
    <w:rsid w:val="009A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5B"/>
    <w:rPr>
      <w:rFonts w:ascii="Segoe UI" w:hAnsi="Segoe UI" w:cs="Segoe UI"/>
      <w:sz w:val="18"/>
      <w:szCs w:val="18"/>
    </w:rPr>
  </w:style>
  <w:style w:type="paragraph" w:styleId="NormalWeb">
    <w:name w:val="Normal (Web)"/>
    <w:basedOn w:val="Normal"/>
    <w:rsid w:val="00F46D48"/>
    <w:pPr>
      <w:spacing w:after="84" w:line="240" w:lineRule="auto"/>
    </w:pPr>
    <w:rPr>
      <w:rFonts w:ascii="Times New Roman" w:eastAsia="Times New Roman" w:hAnsi="Times New Roman" w:cs="Times New Roman"/>
      <w:sz w:val="24"/>
      <w:szCs w:val="24"/>
      <w:lang w:eastAsia="ru-RU"/>
    </w:rPr>
  </w:style>
  <w:style w:type="character" w:styleId="Emphasis">
    <w:name w:val="Emphasis"/>
    <w:basedOn w:val="DefaultParagraphFont"/>
    <w:qFormat/>
    <w:rsid w:val="00F46D48"/>
    <w:rPr>
      <w:i/>
      <w:iCs/>
    </w:rPr>
  </w:style>
  <w:style w:type="table" w:customStyle="1" w:styleId="1">
    <w:name w:val="Сетка таблицы1"/>
    <w:basedOn w:val="TableNormal"/>
    <w:next w:val="TableGrid"/>
    <w:uiPriority w:val="39"/>
    <w:rsid w:val="009D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C9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C90580"/>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9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297B-36AF-4BF9-97D2-0F89F075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4165</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 Ольга</dc:creator>
  <cp:lastModifiedBy>Ася</cp:lastModifiedBy>
  <cp:revision>15</cp:revision>
  <cp:lastPrinted>2018-10-29T05:40:00Z</cp:lastPrinted>
  <dcterms:created xsi:type="dcterms:W3CDTF">2017-11-15T20:42:00Z</dcterms:created>
  <dcterms:modified xsi:type="dcterms:W3CDTF">2021-03-04T19:55:00Z</dcterms:modified>
</cp:coreProperties>
</file>